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62E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333333"/>
          <w:kern w:val="0"/>
          <w:sz w:val="24"/>
          <w:szCs w:val="24"/>
        </w:rPr>
      </w:pPr>
      <w:r>
        <w:rPr>
          <w:rFonts w:hint="eastAsia" w:ascii="ˎ̥" w:hAnsi="ˎ̥"/>
          <w:b/>
          <w:bCs/>
          <w:sz w:val="36"/>
          <w:szCs w:val="36"/>
          <w:lang w:val="en-US" w:eastAsia="zh-CN"/>
        </w:rPr>
        <w:t>柳州市妇幼保健院院内比价采购公告</w:t>
      </w:r>
    </w:p>
    <w:p w14:paraId="0B4BB56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4"/>
          <w:szCs w:val="24"/>
          <w:u w:val="none"/>
          <w:lang w:val="en-US" w:eastAsia="zh-CN"/>
        </w:rPr>
      </w:pPr>
      <w:r>
        <w:rPr>
          <w:rFonts w:hint="eastAsia" w:ascii="宋体" w:hAnsi="宋体" w:cs="宋体"/>
          <w:color w:val="333333"/>
          <w:kern w:val="0"/>
          <w:sz w:val="24"/>
          <w:szCs w:val="24"/>
          <w:lang w:val="en-US" w:eastAsia="zh-CN"/>
        </w:rPr>
        <w:t xml:space="preserve">  </w:t>
      </w:r>
      <w:r>
        <w:rPr>
          <w:rFonts w:hint="eastAsia" w:ascii="宋体" w:hAnsi="宋体" w:eastAsia="宋体" w:cs="宋体"/>
          <w:sz w:val="24"/>
          <w:szCs w:val="24"/>
          <w:lang w:val="en-US" w:eastAsia="zh-CN"/>
        </w:rPr>
        <w:t>柳州市妇幼保健院</w:t>
      </w:r>
      <w:r>
        <w:rPr>
          <w:rFonts w:hint="eastAsia" w:ascii="宋体" w:hAnsi="宋体" w:eastAsia="宋体" w:cs="宋体"/>
          <w:color w:val="333333"/>
          <w:kern w:val="0"/>
          <w:sz w:val="24"/>
          <w:szCs w:val="24"/>
          <w:u w:val="none"/>
          <w:lang w:val="en-US" w:eastAsia="zh-CN"/>
        </w:rPr>
        <w:t>就以下项目进行院内比价采购，邀请合格的供应商参与报价。</w:t>
      </w:r>
    </w:p>
    <w:p w14:paraId="46C77F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4"/>
          <w:szCs w:val="24"/>
          <w:u w:val="none"/>
          <w:lang w:val="en-US" w:eastAsia="zh-CN"/>
        </w:rPr>
      </w:pPr>
      <w:r>
        <w:rPr>
          <w:rFonts w:hint="eastAsia" w:ascii="宋体" w:hAnsi="宋体" w:eastAsia="宋体" w:cs="宋体"/>
          <w:color w:val="333333"/>
          <w:kern w:val="0"/>
          <w:sz w:val="24"/>
          <w:szCs w:val="24"/>
          <w:u w:val="none"/>
          <w:lang w:val="en-US" w:eastAsia="zh-CN"/>
        </w:rPr>
        <w:t xml:space="preserve">一、比价项目：   </w:t>
      </w:r>
    </w:p>
    <w:tbl>
      <w:tblPr>
        <w:tblStyle w:val="13"/>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814"/>
        <w:gridCol w:w="975"/>
        <w:gridCol w:w="960"/>
        <w:gridCol w:w="3832"/>
      </w:tblGrid>
      <w:tr w14:paraId="6BC8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7" w:type="dxa"/>
            <w:noWrap w:val="0"/>
            <w:vAlign w:val="center"/>
          </w:tcPr>
          <w:p w14:paraId="06C0F2F8">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4"/>
                <w:szCs w:val="24"/>
                <w:highlight w:val="none"/>
                <w:vertAlign w:val="baseline"/>
                <w:lang w:val="en-US" w:eastAsia="zh-CN"/>
              </w:rPr>
            </w:pPr>
            <w:r>
              <w:rPr>
                <w:rFonts w:hint="eastAsia" w:asciiTheme="minorEastAsia" w:hAnsiTheme="minorEastAsia" w:eastAsiaTheme="minorEastAsia" w:cstheme="minorEastAsia"/>
                <w:b/>
                <w:bCs/>
                <w:sz w:val="24"/>
                <w:szCs w:val="24"/>
                <w:highlight w:val="none"/>
                <w:vertAlign w:val="baseline"/>
                <w:lang w:val="en-US" w:eastAsia="zh-CN"/>
              </w:rPr>
              <w:t>序号</w:t>
            </w:r>
          </w:p>
        </w:tc>
        <w:tc>
          <w:tcPr>
            <w:tcW w:w="2814" w:type="dxa"/>
            <w:noWrap w:val="0"/>
            <w:vAlign w:val="center"/>
          </w:tcPr>
          <w:p w14:paraId="479E26AE">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4"/>
                <w:szCs w:val="24"/>
                <w:highlight w:val="none"/>
                <w:vertAlign w:val="baseline"/>
                <w:lang w:eastAsia="zh-CN"/>
              </w:rPr>
            </w:pPr>
            <w:r>
              <w:rPr>
                <w:rFonts w:hint="eastAsia" w:asciiTheme="minorEastAsia" w:hAnsiTheme="minorEastAsia" w:eastAsiaTheme="minorEastAsia" w:cstheme="minorEastAsia"/>
                <w:b/>
                <w:bCs/>
                <w:sz w:val="24"/>
                <w:szCs w:val="24"/>
                <w:highlight w:val="none"/>
                <w:vertAlign w:val="baseline"/>
                <w:lang w:val="en-US" w:eastAsia="zh-CN"/>
              </w:rPr>
              <w:t>项目名称</w:t>
            </w:r>
          </w:p>
        </w:tc>
        <w:tc>
          <w:tcPr>
            <w:tcW w:w="975" w:type="dxa"/>
            <w:noWrap w:val="0"/>
            <w:vAlign w:val="center"/>
          </w:tcPr>
          <w:p w14:paraId="2559DB78">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4"/>
                <w:szCs w:val="24"/>
                <w:highlight w:val="none"/>
                <w:vertAlign w:val="baseline"/>
                <w:lang w:eastAsia="zh-CN"/>
              </w:rPr>
            </w:pPr>
            <w:r>
              <w:rPr>
                <w:rFonts w:hint="eastAsia" w:asciiTheme="minorEastAsia" w:hAnsiTheme="minorEastAsia" w:eastAsiaTheme="minorEastAsia" w:cstheme="minorEastAsia"/>
                <w:b/>
                <w:bCs/>
                <w:sz w:val="24"/>
                <w:szCs w:val="24"/>
                <w:highlight w:val="none"/>
                <w:vertAlign w:val="baseline"/>
                <w:lang w:eastAsia="zh-CN"/>
              </w:rPr>
              <w:t>数量</w:t>
            </w:r>
          </w:p>
        </w:tc>
        <w:tc>
          <w:tcPr>
            <w:tcW w:w="960" w:type="dxa"/>
            <w:noWrap w:val="0"/>
            <w:vAlign w:val="center"/>
          </w:tcPr>
          <w:p w14:paraId="5B1953F0">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b/>
                <w:bCs/>
                <w:sz w:val="24"/>
                <w:szCs w:val="24"/>
                <w:highlight w:val="none"/>
                <w:vertAlign w:val="baseline"/>
                <w:lang w:eastAsia="zh-CN"/>
              </w:rPr>
              <w:t>单位</w:t>
            </w:r>
          </w:p>
        </w:tc>
        <w:tc>
          <w:tcPr>
            <w:tcW w:w="3832" w:type="dxa"/>
            <w:noWrap w:val="0"/>
            <w:vAlign w:val="center"/>
          </w:tcPr>
          <w:p w14:paraId="0C138B9E">
            <w:pPr>
              <w:keepNext w:val="0"/>
              <w:keepLines w:val="0"/>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4"/>
                <w:szCs w:val="24"/>
                <w:highlight w:val="none"/>
                <w:vertAlign w:val="baseline"/>
                <w:lang w:eastAsia="zh-CN"/>
              </w:rPr>
            </w:pPr>
            <w:r>
              <w:rPr>
                <w:rFonts w:hint="eastAsia" w:asciiTheme="minorEastAsia" w:hAnsiTheme="minorEastAsia" w:eastAsiaTheme="minorEastAsia" w:cstheme="minorEastAsia"/>
                <w:b/>
                <w:bCs/>
                <w:sz w:val="24"/>
                <w:szCs w:val="24"/>
                <w:highlight w:val="none"/>
                <w:vertAlign w:val="baseline"/>
                <w:lang w:eastAsia="zh-CN"/>
              </w:rPr>
              <w:t>需</w:t>
            </w:r>
            <w:r>
              <w:rPr>
                <w:rFonts w:hint="eastAsia" w:asciiTheme="minorEastAsia" w:hAnsiTheme="minorEastAsia" w:eastAsiaTheme="minorEastAsia" w:cstheme="minorEastAsia"/>
                <w:b/>
                <w:bCs/>
                <w:sz w:val="24"/>
                <w:szCs w:val="24"/>
                <w:highlight w:val="none"/>
                <w:vertAlign w:val="baseline"/>
                <w:lang w:val="en-US" w:eastAsia="zh-CN"/>
              </w:rPr>
              <w:t xml:space="preserve">  </w:t>
            </w:r>
            <w:r>
              <w:rPr>
                <w:rFonts w:hint="eastAsia" w:asciiTheme="minorEastAsia" w:hAnsiTheme="minorEastAsia" w:eastAsiaTheme="minorEastAsia" w:cstheme="minorEastAsia"/>
                <w:b/>
                <w:bCs/>
                <w:sz w:val="24"/>
                <w:szCs w:val="24"/>
                <w:highlight w:val="none"/>
                <w:vertAlign w:val="baseline"/>
                <w:lang w:eastAsia="zh-CN"/>
              </w:rPr>
              <w:t>求</w:t>
            </w:r>
          </w:p>
        </w:tc>
      </w:tr>
      <w:tr w14:paraId="0AF3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57" w:type="dxa"/>
            <w:noWrap w:val="0"/>
            <w:vAlign w:val="center"/>
          </w:tcPr>
          <w:p w14:paraId="621D26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2814" w:type="dxa"/>
            <w:noWrap w:val="0"/>
            <w:vAlign w:val="center"/>
          </w:tcPr>
          <w:p w14:paraId="3A479404">
            <w:pPr>
              <w:keepNext w:val="0"/>
              <w:keepLines w:val="0"/>
              <w:widowControl/>
              <w:suppressLineNumbers w:val="0"/>
              <w:jc w:val="left"/>
              <w:rPr>
                <w:rFonts w:hint="default" w:asciiTheme="minorEastAsia" w:hAnsiTheme="minorEastAsia" w:eastAsiaTheme="minorEastAsia" w:cstheme="minorEastAsia"/>
                <w:i w:val="0"/>
                <w:iCs w:val="0"/>
                <w:color w:val="000000"/>
                <w:kern w:val="2"/>
                <w:sz w:val="24"/>
                <w:szCs w:val="24"/>
                <w:highlight w:val="none"/>
                <w:u w:val="none"/>
                <w:lang w:val="en-US" w:eastAsia="zh-CN" w:bidi="ar-SA"/>
              </w:rPr>
            </w:pPr>
            <w:r>
              <w:rPr>
                <w:rFonts w:hint="default" w:asciiTheme="minorEastAsia" w:hAnsiTheme="minorEastAsia" w:eastAsiaTheme="minorEastAsia" w:cstheme="minorEastAsia"/>
                <w:i w:val="0"/>
                <w:iCs w:val="0"/>
                <w:color w:val="000000"/>
                <w:kern w:val="2"/>
                <w:sz w:val="24"/>
                <w:szCs w:val="24"/>
                <w:highlight w:val="none"/>
                <w:u w:val="none"/>
                <w:lang w:val="en-US" w:eastAsia="zh-CN" w:bidi="ar-SA"/>
              </w:rPr>
              <w:t>柳州市妇幼保健院柳东分院医学遗传科 PCR 实验室温湿度改造工程结算审核采购项目</w:t>
            </w:r>
          </w:p>
        </w:tc>
        <w:tc>
          <w:tcPr>
            <w:tcW w:w="975" w:type="dxa"/>
            <w:noWrap w:val="0"/>
            <w:vAlign w:val="center"/>
          </w:tcPr>
          <w:p w14:paraId="251EAF4A">
            <w:pPr>
              <w:keepNext w:val="0"/>
              <w:keepLines w:val="0"/>
              <w:pageBreakBefore w:val="0"/>
              <w:widowControl/>
              <w:suppressLineNumbers w:val="0"/>
              <w:tabs>
                <w:tab w:val="center" w:pos="283"/>
                <w:tab w:val="left" w:pos="392"/>
              </w:tabs>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w:t>
            </w:r>
          </w:p>
        </w:tc>
        <w:tc>
          <w:tcPr>
            <w:tcW w:w="960" w:type="dxa"/>
            <w:noWrap w:val="0"/>
            <w:vAlign w:val="center"/>
          </w:tcPr>
          <w:p w14:paraId="407E86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项</w:t>
            </w:r>
          </w:p>
        </w:tc>
        <w:tc>
          <w:tcPr>
            <w:tcW w:w="3832" w:type="dxa"/>
            <w:noWrap w:val="0"/>
            <w:vAlign w:val="center"/>
          </w:tcPr>
          <w:p w14:paraId="1EE3BB3E">
            <w:pPr>
              <w:keepNext w:val="0"/>
              <w:keepLines w:val="0"/>
              <w:widowControl/>
              <w:suppressLineNumbers w:val="0"/>
              <w:jc w:val="center"/>
              <w:rPr>
                <w:rFonts w:hint="default" w:asciiTheme="minorEastAsia" w:hAnsiTheme="minorEastAsia" w:eastAsiaTheme="minorEastAsia" w:cstheme="minorEastAsia"/>
                <w:spacing w:val="-1"/>
                <w:kern w:val="2"/>
                <w:sz w:val="24"/>
                <w:szCs w:val="24"/>
                <w:highlight w:val="none"/>
                <w:lang w:val="en-US" w:eastAsia="zh-CN" w:bidi="ar-SA"/>
              </w:rPr>
            </w:pPr>
            <w:r>
              <w:rPr>
                <w:rFonts w:hint="eastAsia" w:asciiTheme="minorEastAsia" w:hAnsiTheme="minorEastAsia" w:eastAsiaTheme="minorEastAsia" w:cstheme="minorEastAsia"/>
                <w:spacing w:val="-1"/>
                <w:kern w:val="2"/>
                <w:sz w:val="24"/>
                <w:szCs w:val="24"/>
                <w:highlight w:val="none"/>
                <w:lang w:val="en-US" w:eastAsia="zh-CN" w:bidi="ar-SA"/>
              </w:rPr>
              <w:t>详询采购中心</w:t>
            </w:r>
          </w:p>
        </w:tc>
      </w:tr>
    </w:tbl>
    <w:p w14:paraId="7A45D2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二</w:t>
      </w:r>
      <w:r>
        <w:rPr>
          <w:rFonts w:hint="eastAsia" w:ascii="宋体" w:hAnsi="宋体" w:eastAsia="宋体" w:cs="宋体"/>
          <w:color w:val="333333"/>
          <w:kern w:val="0"/>
          <w:sz w:val="24"/>
          <w:szCs w:val="24"/>
          <w:highlight w:val="none"/>
        </w:rPr>
        <w:t>、供应商资格条件：</w:t>
      </w:r>
    </w:p>
    <w:p w14:paraId="0F90E4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u w:val="none"/>
        </w:rPr>
        <w:t>参加本项目</w:t>
      </w:r>
      <w:r>
        <w:rPr>
          <w:rFonts w:hint="eastAsia" w:ascii="宋体" w:hAnsi="宋体" w:eastAsia="宋体" w:cs="宋体"/>
          <w:color w:val="333333"/>
          <w:kern w:val="0"/>
          <w:sz w:val="24"/>
          <w:szCs w:val="24"/>
          <w:highlight w:val="none"/>
        </w:rPr>
        <w:t>报价的供应商应符合下列要求：</w:t>
      </w:r>
    </w:p>
    <w:p w14:paraId="3818E32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4"/>
          <w:szCs w:val="24"/>
          <w:highlight w:val="none"/>
          <w:lang w:val="zh-CN" w:eastAsia="zh-CN"/>
        </w:rPr>
      </w:pPr>
      <w:r>
        <w:rPr>
          <w:rFonts w:hint="eastAsia" w:ascii="宋体" w:hAnsi="宋体" w:cs="宋体"/>
          <w:color w:val="333333"/>
          <w:kern w:val="0"/>
          <w:sz w:val="24"/>
          <w:szCs w:val="24"/>
          <w:highlight w:val="none"/>
          <w:lang w:val="en-US" w:eastAsia="zh-CN"/>
        </w:rPr>
        <w:t>1、</w:t>
      </w:r>
      <w:r>
        <w:rPr>
          <w:rFonts w:hint="eastAsia" w:ascii="宋体" w:hAnsi="宋体" w:eastAsia="宋体" w:cs="宋体"/>
          <w:color w:val="333333"/>
          <w:kern w:val="0"/>
          <w:sz w:val="24"/>
          <w:szCs w:val="24"/>
          <w:highlight w:val="none"/>
          <w:lang w:val="zh-CN" w:eastAsia="zh-CN"/>
        </w:rPr>
        <w:t>国内注册（指按国家工商管理有关规定要求核准登记的）经营范围达到本次采购服务要求，具有法人资格的供应商。</w:t>
      </w:r>
    </w:p>
    <w:p w14:paraId="774B2E9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4"/>
          <w:szCs w:val="24"/>
          <w:highlight w:val="none"/>
          <w:lang w:val="zh-CN" w:eastAsia="zh-CN"/>
        </w:rPr>
      </w:pPr>
      <w:r>
        <w:rPr>
          <w:rFonts w:hint="eastAsia" w:ascii="宋体" w:hAnsi="宋体" w:cs="宋体"/>
          <w:color w:val="333333"/>
          <w:kern w:val="0"/>
          <w:sz w:val="24"/>
          <w:szCs w:val="24"/>
          <w:highlight w:val="none"/>
          <w:lang w:val="en-US" w:eastAsia="zh-CN"/>
        </w:rPr>
        <w:t>2、</w:t>
      </w:r>
      <w:r>
        <w:rPr>
          <w:rFonts w:hint="eastAsia" w:ascii="宋体" w:hAnsi="宋体" w:eastAsia="宋体" w:cs="宋体"/>
          <w:color w:val="333333"/>
          <w:kern w:val="0"/>
          <w:sz w:val="24"/>
          <w:szCs w:val="24"/>
          <w:highlight w:val="none"/>
          <w:lang w:val="zh-CN" w:eastAsia="zh-CN"/>
        </w:rPr>
        <w:t>供应商及其法定代表人在本项目公告发布之日前近三年无行贿犯罪档案记录；供应商开标前三年内未被列入失信被执行人或重大税收违法案件当事人名单。</w:t>
      </w:r>
    </w:p>
    <w:p w14:paraId="27E8095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4"/>
          <w:szCs w:val="24"/>
          <w:highlight w:val="none"/>
          <w:lang w:val="en-US" w:eastAsia="zh-CN"/>
        </w:rPr>
      </w:pPr>
      <w:r>
        <w:rPr>
          <w:rFonts w:hint="eastAsia" w:ascii="宋体" w:hAnsi="宋体" w:cs="宋体"/>
          <w:color w:val="333333"/>
          <w:kern w:val="0"/>
          <w:sz w:val="24"/>
          <w:szCs w:val="24"/>
          <w:highlight w:val="none"/>
          <w:lang w:val="en-US" w:eastAsia="zh-CN"/>
        </w:rPr>
        <w:t>3、</w:t>
      </w:r>
      <w:r>
        <w:rPr>
          <w:rFonts w:hint="eastAsia" w:ascii="宋体" w:hAnsi="宋体" w:eastAsia="宋体" w:cs="宋体"/>
          <w:color w:val="333333"/>
          <w:kern w:val="0"/>
          <w:sz w:val="24"/>
          <w:szCs w:val="24"/>
          <w:highlight w:val="none"/>
          <w:lang w:val="en-US" w:eastAsia="zh-CN"/>
        </w:rPr>
        <w:t>入围年度柳州财政投资评审服务框架协议。</w:t>
      </w:r>
    </w:p>
    <w:p w14:paraId="1CA2A9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4"/>
          <w:szCs w:val="24"/>
          <w:highlight w:val="none"/>
          <w:lang w:eastAsia="zh-CN"/>
        </w:rPr>
      </w:pPr>
      <w:r>
        <w:rPr>
          <w:rFonts w:hint="eastAsia" w:ascii="宋体" w:hAnsi="宋体" w:cs="宋体"/>
          <w:color w:val="333333"/>
          <w:kern w:val="0"/>
          <w:sz w:val="24"/>
          <w:szCs w:val="24"/>
          <w:highlight w:val="none"/>
          <w:lang w:val="en-US" w:eastAsia="zh-CN"/>
        </w:rPr>
        <w:t>4、</w:t>
      </w:r>
      <w:r>
        <w:rPr>
          <w:rFonts w:hint="eastAsia" w:ascii="宋体" w:hAnsi="宋体" w:eastAsia="宋体" w:cs="宋体"/>
          <w:color w:val="333333"/>
          <w:kern w:val="0"/>
          <w:sz w:val="24"/>
          <w:szCs w:val="24"/>
          <w:highlight w:val="none"/>
          <w:lang w:val="zh-CN" w:eastAsia="zh-CN"/>
        </w:rPr>
        <w:t>本项目不接受联合体</w:t>
      </w:r>
      <w:r>
        <w:rPr>
          <w:rFonts w:hint="eastAsia" w:ascii="宋体" w:hAnsi="宋体" w:eastAsia="宋体" w:cs="宋体"/>
          <w:color w:val="333333"/>
          <w:kern w:val="0"/>
          <w:sz w:val="24"/>
          <w:szCs w:val="24"/>
          <w:highlight w:val="none"/>
          <w:lang w:val="en-US" w:eastAsia="zh-CN"/>
        </w:rPr>
        <w:t>报价</w:t>
      </w:r>
      <w:r>
        <w:rPr>
          <w:rFonts w:hint="eastAsia" w:ascii="宋体" w:hAnsi="宋体" w:eastAsia="宋体" w:cs="宋体"/>
          <w:color w:val="333333"/>
          <w:kern w:val="0"/>
          <w:sz w:val="24"/>
          <w:szCs w:val="24"/>
          <w:highlight w:val="none"/>
          <w:lang w:val="zh-CN" w:eastAsia="zh-CN"/>
        </w:rPr>
        <w:t>。</w:t>
      </w:r>
    </w:p>
    <w:p w14:paraId="5DE8BC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highlight w:val="none"/>
          <w:lang w:eastAsia="zh-CN"/>
        </w:rPr>
        <w:t>三</w:t>
      </w:r>
      <w:r>
        <w:rPr>
          <w:rFonts w:hint="eastAsia" w:ascii="宋体" w:hAnsi="宋体" w:eastAsia="宋体" w:cs="宋体"/>
          <w:color w:val="333333"/>
          <w:kern w:val="0"/>
          <w:sz w:val="24"/>
          <w:szCs w:val="24"/>
          <w:highlight w:val="none"/>
        </w:rPr>
        <w:t>、符合资格的供应商应当在20</w:t>
      </w:r>
      <w:r>
        <w:rPr>
          <w:rFonts w:hint="eastAsia" w:ascii="宋体" w:hAnsi="宋体" w:eastAsia="宋体" w:cs="宋体"/>
          <w:color w:val="333333"/>
          <w:kern w:val="0"/>
          <w:sz w:val="24"/>
          <w:szCs w:val="24"/>
          <w:highlight w:val="none"/>
          <w:lang w:val="en-US" w:eastAsia="zh-CN"/>
        </w:rPr>
        <w:t>2</w:t>
      </w:r>
      <w:r>
        <w:rPr>
          <w:rFonts w:hint="eastAsia" w:ascii="宋体" w:hAnsi="宋体" w:cs="宋体"/>
          <w:color w:val="333333"/>
          <w:kern w:val="0"/>
          <w:sz w:val="24"/>
          <w:szCs w:val="24"/>
          <w:highlight w:val="none"/>
          <w:lang w:val="en-US" w:eastAsia="zh-CN"/>
        </w:rPr>
        <w:t>5</w:t>
      </w:r>
      <w:r>
        <w:rPr>
          <w:rFonts w:hint="eastAsia" w:ascii="宋体" w:hAnsi="宋体" w:eastAsia="宋体" w:cs="宋体"/>
          <w:color w:val="333333"/>
          <w:kern w:val="0"/>
          <w:sz w:val="24"/>
          <w:szCs w:val="24"/>
          <w:highlight w:val="none"/>
        </w:rPr>
        <w:t>年</w:t>
      </w:r>
      <w:r>
        <w:rPr>
          <w:rFonts w:hint="eastAsia" w:ascii="宋体" w:hAnsi="宋体" w:cs="宋体"/>
          <w:color w:val="333333"/>
          <w:kern w:val="0"/>
          <w:sz w:val="24"/>
          <w:szCs w:val="24"/>
          <w:highlight w:val="none"/>
          <w:lang w:val="en-US" w:eastAsia="zh-CN"/>
        </w:rPr>
        <w:t>11</w:t>
      </w:r>
      <w:r>
        <w:rPr>
          <w:rFonts w:hint="eastAsia" w:ascii="宋体" w:hAnsi="宋体" w:eastAsia="宋体" w:cs="宋体"/>
          <w:color w:val="333333"/>
          <w:kern w:val="0"/>
          <w:sz w:val="24"/>
          <w:szCs w:val="24"/>
          <w:highlight w:val="none"/>
        </w:rPr>
        <w:t>月</w:t>
      </w:r>
      <w:r>
        <w:rPr>
          <w:rFonts w:hint="eastAsia" w:ascii="宋体" w:hAnsi="宋体" w:cs="宋体"/>
          <w:color w:val="333333"/>
          <w:kern w:val="0"/>
          <w:sz w:val="24"/>
          <w:szCs w:val="24"/>
          <w:highlight w:val="none"/>
          <w:lang w:val="en-US" w:eastAsia="zh-CN"/>
        </w:rPr>
        <w:t>3</w:t>
      </w:r>
      <w:r>
        <w:rPr>
          <w:rFonts w:hint="eastAsia" w:ascii="宋体" w:hAnsi="宋体" w:eastAsia="宋体" w:cs="宋体"/>
          <w:color w:val="333333"/>
          <w:kern w:val="0"/>
          <w:sz w:val="24"/>
          <w:szCs w:val="24"/>
          <w:highlight w:val="none"/>
          <w:lang w:val="en-US" w:eastAsia="zh-CN"/>
        </w:rPr>
        <w:t>日</w:t>
      </w:r>
      <w:r>
        <w:rPr>
          <w:rFonts w:hint="eastAsia" w:ascii="宋体" w:hAnsi="宋体" w:eastAsia="宋体" w:cs="宋体"/>
          <w:color w:val="333333"/>
          <w:kern w:val="0"/>
          <w:sz w:val="24"/>
          <w:szCs w:val="24"/>
          <w:highlight w:val="none"/>
        </w:rPr>
        <w:t>至202</w:t>
      </w:r>
      <w:r>
        <w:rPr>
          <w:rFonts w:hint="eastAsia" w:ascii="宋体" w:hAnsi="宋体" w:cs="宋体"/>
          <w:color w:val="333333"/>
          <w:kern w:val="0"/>
          <w:sz w:val="24"/>
          <w:szCs w:val="24"/>
          <w:highlight w:val="none"/>
          <w:lang w:val="en-US" w:eastAsia="zh-CN"/>
        </w:rPr>
        <w:t>5</w:t>
      </w:r>
      <w:r>
        <w:rPr>
          <w:rFonts w:hint="eastAsia" w:ascii="宋体" w:hAnsi="宋体" w:eastAsia="宋体" w:cs="宋体"/>
          <w:color w:val="333333"/>
          <w:kern w:val="0"/>
          <w:sz w:val="24"/>
          <w:szCs w:val="24"/>
          <w:highlight w:val="none"/>
        </w:rPr>
        <w:t>年</w:t>
      </w:r>
      <w:r>
        <w:rPr>
          <w:rFonts w:hint="eastAsia" w:ascii="宋体" w:hAnsi="宋体" w:cs="宋体"/>
          <w:color w:val="333333"/>
          <w:kern w:val="0"/>
          <w:sz w:val="24"/>
          <w:szCs w:val="24"/>
          <w:highlight w:val="none"/>
          <w:lang w:val="en-US" w:eastAsia="zh-CN"/>
        </w:rPr>
        <w:t>11</w:t>
      </w:r>
      <w:r>
        <w:rPr>
          <w:rFonts w:hint="eastAsia" w:ascii="宋体" w:hAnsi="宋体" w:eastAsia="宋体" w:cs="宋体"/>
          <w:color w:val="333333"/>
          <w:kern w:val="0"/>
          <w:sz w:val="24"/>
          <w:szCs w:val="24"/>
          <w:highlight w:val="none"/>
        </w:rPr>
        <w:t>月</w:t>
      </w:r>
      <w:r>
        <w:rPr>
          <w:rFonts w:hint="eastAsia" w:ascii="宋体" w:hAnsi="宋体" w:cs="宋体"/>
          <w:color w:val="333333"/>
          <w:kern w:val="0"/>
          <w:sz w:val="24"/>
          <w:szCs w:val="24"/>
          <w:highlight w:val="none"/>
          <w:lang w:val="en-US" w:eastAsia="zh-CN"/>
        </w:rPr>
        <w:t>4</w:t>
      </w:r>
      <w:r>
        <w:rPr>
          <w:rFonts w:hint="eastAsia" w:ascii="宋体" w:hAnsi="宋体" w:eastAsia="宋体" w:cs="宋体"/>
          <w:color w:val="333333"/>
          <w:kern w:val="0"/>
          <w:sz w:val="24"/>
          <w:szCs w:val="24"/>
          <w:highlight w:val="none"/>
        </w:rPr>
        <w:t>日8:</w:t>
      </w:r>
      <w:r>
        <w:rPr>
          <w:rFonts w:hint="eastAsia" w:ascii="宋体" w:hAnsi="宋体" w:eastAsia="宋体" w:cs="宋体"/>
          <w:color w:val="333333"/>
          <w:kern w:val="0"/>
          <w:sz w:val="24"/>
          <w:szCs w:val="24"/>
          <w:highlight w:val="none"/>
          <w:lang w:val="en-US" w:eastAsia="zh-CN"/>
        </w:rPr>
        <w:t>3</w:t>
      </w:r>
      <w:r>
        <w:rPr>
          <w:rFonts w:hint="eastAsia" w:ascii="宋体" w:hAnsi="宋体" w:eastAsia="宋体" w:cs="宋体"/>
          <w:color w:val="333333"/>
          <w:kern w:val="0"/>
          <w:sz w:val="24"/>
          <w:szCs w:val="24"/>
          <w:highlight w:val="none"/>
        </w:rPr>
        <w:t>0-1</w:t>
      </w:r>
      <w:r>
        <w:rPr>
          <w:rFonts w:hint="eastAsia" w:ascii="宋体" w:hAnsi="宋体" w:eastAsia="宋体" w:cs="宋体"/>
          <w:color w:val="333333"/>
          <w:kern w:val="0"/>
          <w:sz w:val="24"/>
          <w:szCs w:val="24"/>
        </w:rPr>
        <w:t>2:00，1</w:t>
      </w:r>
      <w:r>
        <w:rPr>
          <w:rFonts w:hint="eastAsia" w:ascii="宋体" w:hAnsi="宋体" w:eastAsia="宋体" w:cs="宋体"/>
          <w:color w:val="333333"/>
          <w:kern w:val="0"/>
          <w:sz w:val="24"/>
          <w:szCs w:val="24"/>
          <w:lang w:val="en-US" w:eastAsia="zh-CN"/>
        </w:rPr>
        <w:t>3：30</w:t>
      </w:r>
      <w:r>
        <w:rPr>
          <w:rFonts w:hint="eastAsia" w:ascii="宋体" w:hAnsi="宋体" w:eastAsia="宋体" w:cs="宋体"/>
          <w:color w:val="333333"/>
          <w:kern w:val="0"/>
          <w:sz w:val="24"/>
          <w:szCs w:val="24"/>
        </w:rPr>
        <w:t>-17:</w:t>
      </w:r>
      <w:r>
        <w:rPr>
          <w:rFonts w:hint="eastAsia" w:ascii="宋体" w:hAnsi="宋体" w:eastAsia="宋体" w:cs="宋体"/>
          <w:color w:val="333333"/>
          <w:kern w:val="0"/>
          <w:sz w:val="24"/>
          <w:szCs w:val="24"/>
          <w:lang w:val="en-US" w:eastAsia="zh-CN"/>
        </w:rPr>
        <w:t>00</w:t>
      </w:r>
      <w:r>
        <w:rPr>
          <w:rFonts w:hint="eastAsia" w:ascii="宋体" w:hAnsi="宋体" w:eastAsia="宋体" w:cs="宋体"/>
          <w:color w:val="333333"/>
          <w:kern w:val="0"/>
          <w:sz w:val="24"/>
          <w:szCs w:val="24"/>
          <w:lang w:eastAsia="zh-CN"/>
        </w:rPr>
        <w:t>通过</w:t>
      </w:r>
      <w:r>
        <w:rPr>
          <w:rFonts w:hint="eastAsia" w:ascii="宋体" w:hAnsi="宋体" w:eastAsia="宋体" w:cs="宋体"/>
          <w:color w:val="333333"/>
          <w:kern w:val="0"/>
          <w:sz w:val="24"/>
          <w:szCs w:val="24"/>
        </w:rPr>
        <w:t>电子邮件</w:t>
      </w:r>
      <w:r>
        <w:rPr>
          <w:rFonts w:hint="eastAsia" w:ascii="宋体" w:hAnsi="宋体" w:eastAsia="宋体" w:cs="宋体"/>
          <w:color w:val="333333"/>
          <w:kern w:val="0"/>
          <w:sz w:val="24"/>
          <w:szCs w:val="24"/>
          <w:lang w:eastAsia="zh-CN"/>
        </w:rPr>
        <w:t>或电话了解项</w:t>
      </w:r>
      <w:r>
        <w:rPr>
          <w:rFonts w:hint="eastAsia" w:ascii="宋体" w:hAnsi="宋体" w:eastAsia="宋体" w:cs="宋体"/>
          <w:color w:val="333333"/>
          <w:kern w:val="0"/>
          <w:sz w:val="24"/>
          <w:szCs w:val="24"/>
          <w:lang w:val="en-US" w:eastAsia="zh-CN"/>
        </w:rPr>
        <w:t xml:space="preserve">目要求并报名。                                                                                                             </w:t>
      </w:r>
    </w:p>
    <w:p w14:paraId="3BC4431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eastAsia="zh-CN"/>
        </w:rPr>
        <w:t>四</w:t>
      </w:r>
      <w:r>
        <w:rPr>
          <w:rFonts w:hint="eastAsia" w:ascii="宋体" w:hAnsi="宋体" w:eastAsia="宋体" w:cs="宋体"/>
          <w:color w:val="333333"/>
          <w:kern w:val="0"/>
          <w:sz w:val="24"/>
          <w:szCs w:val="24"/>
        </w:rPr>
        <w:t>、</w:t>
      </w:r>
      <w:r>
        <w:rPr>
          <w:rFonts w:hint="eastAsia" w:ascii="宋体" w:hAnsi="宋体" w:cs="宋体"/>
          <w:color w:val="333333"/>
          <w:kern w:val="0"/>
          <w:sz w:val="24"/>
          <w:szCs w:val="24"/>
          <w:lang w:val="en-US" w:eastAsia="zh-CN"/>
        </w:rPr>
        <w:t>报价</w:t>
      </w:r>
      <w:r>
        <w:rPr>
          <w:rFonts w:hint="eastAsia" w:ascii="宋体" w:hAnsi="宋体" w:eastAsia="宋体" w:cs="宋体"/>
          <w:color w:val="333333"/>
          <w:kern w:val="0"/>
          <w:sz w:val="24"/>
          <w:szCs w:val="24"/>
        </w:rPr>
        <w:t>截止时间：202</w:t>
      </w:r>
      <w:r>
        <w:rPr>
          <w:rFonts w:hint="eastAsia" w:ascii="宋体" w:hAnsi="宋体" w:cs="宋体"/>
          <w:color w:val="333333"/>
          <w:kern w:val="0"/>
          <w:sz w:val="24"/>
          <w:szCs w:val="24"/>
          <w:lang w:val="en-US" w:eastAsia="zh-CN"/>
        </w:rPr>
        <w:t>5</w:t>
      </w:r>
      <w:r>
        <w:rPr>
          <w:rFonts w:hint="eastAsia" w:ascii="宋体" w:hAnsi="宋体" w:eastAsia="宋体" w:cs="宋体"/>
          <w:color w:val="333333"/>
          <w:kern w:val="0"/>
          <w:sz w:val="24"/>
          <w:szCs w:val="24"/>
        </w:rPr>
        <w:t>年</w:t>
      </w:r>
      <w:r>
        <w:rPr>
          <w:rFonts w:hint="eastAsia" w:ascii="宋体" w:hAnsi="宋体" w:cs="宋体"/>
          <w:color w:val="333333"/>
          <w:kern w:val="0"/>
          <w:sz w:val="24"/>
          <w:szCs w:val="24"/>
          <w:lang w:val="en-US" w:eastAsia="zh-CN"/>
        </w:rPr>
        <w:t>11</w:t>
      </w:r>
      <w:r>
        <w:rPr>
          <w:rFonts w:hint="eastAsia" w:ascii="宋体" w:hAnsi="宋体" w:eastAsia="宋体" w:cs="宋体"/>
          <w:color w:val="333333"/>
          <w:kern w:val="0"/>
          <w:sz w:val="24"/>
          <w:szCs w:val="24"/>
        </w:rPr>
        <w:t>月</w:t>
      </w:r>
      <w:r>
        <w:rPr>
          <w:rFonts w:hint="eastAsia" w:ascii="宋体" w:hAnsi="宋体" w:cs="宋体"/>
          <w:color w:val="333333"/>
          <w:kern w:val="0"/>
          <w:sz w:val="24"/>
          <w:szCs w:val="24"/>
          <w:lang w:val="en-US" w:eastAsia="zh-CN"/>
        </w:rPr>
        <w:t>4</w:t>
      </w:r>
      <w:r>
        <w:rPr>
          <w:rFonts w:hint="eastAsia" w:ascii="宋体" w:hAnsi="宋体" w:eastAsia="宋体" w:cs="宋体"/>
          <w:color w:val="333333"/>
          <w:kern w:val="0"/>
          <w:sz w:val="24"/>
          <w:szCs w:val="24"/>
          <w:lang w:val="en-US" w:eastAsia="zh-CN"/>
        </w:rPr>
        <w:t>日</w:t>
      </w:r>
      <w:r>
        <w:rPr>
          <w:rFonts w:hint="eastAsia" w:ascii="宋体" w:hAnsi="宋体" w:eastAsia="宋体" w:cs="宋体"/>
          <w:color w:val="333333"/>
          <w:kern w:val="0"/>
          <w:sz w:val="24"/>
          <w:szCs w:val="24"/>
        </w:rPr>
        <w:t>17:</w:t>
      </w:r>
      <w:r>
        <w:rPr>
          <w:rFonts w:hint="eastAsia" w:ascii="宋体" w:hAnsi="宋体" w:eastAsia="宋体" w:cs="宋体"/>
          <w:color w:val="333333"/>
          <w:kern w:val="0"/>
          <w:sz w:val="24"/>
          <w:szCs w:val="24"/>
          <w:lang w:val="en-US" w:eastAsia="zh-CN"/>
        </w:rPr>
        <w:t>00</w:t>
      </w:r>
      <w:r>
        <w:rPr>
          <w:rFonts w:hint="eastAsia" w:ascii="宋体" w:hAnsi="宋体" w:eastAsia="宋体" w:cs="宋体"/>
          <w:color w:val="333333"/>
          <w:kern w:val="0"/>
          <w:sz w:val="24"/>
          <w:szCs w:val="24"/>
        </w:rPr>
        <w:t>时。</w:t>
      </w:r>
      <w:bookmarkStart w:id="0" w:name="_GoBack"/>
      <w:bookmarkEnd w:id="0"/>
    </w:p>
    <w:p w14:paraId="434B36B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五、联系方式：</w:t>
      </w:r>
    </w:p>
    <w:p w14:paraId="1E406F6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eastAsia="zh-CN"/>
        </w:rPr>
        <w:t>联系人：</w:t>
      </w:r>
      <w:r>
        <w:rPr>
          <w:rFonts w:hint="eastAsia" w:ascii="宋体" w:hAnsi="宋体" w:cs="宋体"/>
          <w:color w:val="333333"/>
          <w:kern w:val="0"/>
          <w:sz w:val="24"/>
          <w:szCs w:val="24"/>
          <w:lang w:val="en-US" w:eastAsia="zh-CN"/>
        </w:rPr>
        <w:t>采购中心</w:t>
      </w:r>
    </w:p>
    <w:p w14:paraId="198A6A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联系地址：柳州市鱼峰区博园大道50号8号楼</w:t>
      </w:r>
      <w:r>
        <w:rPr>
          <w:rFonts w:hint="eastAsia" w:ascii="宋体" w:hAnsi="宋体" w:cs="宋体"/>
          <w:color w:val="333333"/>
          <w:kern w:val="0"/>
          <w:sz w:val="24"/>
          <w:szCs w:val="24"/>
          <w:lang w:val="en-US" w:eastAsia="zh-CN"/>
        </w:rPr>
        <w:t>6</w:t>
      </w:r>
      <w:r>
        <w:rPr>
          <w:rFonts w:hint="eastAsia" w:ascii="宋体" w:hAnsi="宋体" w:eastAsia="宋体" w:cs="宋体"/>
          <w:color w:val="333333"/>
          <w:kern w:val="0"/>
          <w:sz w:val="24"/>
          <w:szCs w:val="24"/>
          <w:lang w:val="en-US" w:eastAsia="zh-CN"/>
        </w:rPr>
        <w:t>层</w:t>
      </w:r>
    </w:p>
    <w:p w14:paraId="2681E94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电话：19978260890</w:t>
      </w:r>
    </w:p>
    <w:p w14:paraId="63C8848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邮箱：</w:t>
      </w:r>
      <w:r>
        <w:rPr>
          <w:rFonts w:hint="eastAsia" w:ascii="宋体" w:hAnsi="宋体" w:eastAsia="宋体" w:cs="宋体"/>
          <w:color w:val="333333"/>
          <w:kern w:val="0"/>
          <w:sz w:val="24"/>
          <w:szCs w:val="24"/>
          <w:lang w:val="en-US" w:eastAsia="zh-CN"/>
        </w:rPr>
        <w:fldChar w:fldCharType="begin"/>
      </w:r>
      <w:r>
        <w:rPr>
          <w:rFonts w:hint="eastAsia" w:ascii="宋体" w:hAnsi="宋体" w:eastAsia="宋体" w:cs="宋体"/>
          <w:color w:val="333333"/>
          <w:kern w:val="0"/>
          <w:sz w:val="24"/>
          <w:szCs w:val="24"/>
          <w:lang w:val="en-US" w:eastAsia="zh-CN"/>
        </w:rPr>
        <w:instrText xml:space="preserve"> HYPERLINK "mailto:邮箱lzfyzb@163.com" </w:instrText>
      </w:r>
      <w:r>
        <w:rPr>
          <w:rFonts w:hint="eastAsia" w:ascii="宋体" w:hAnsi="宋体" w:eastAsia="宋体" w:cs="宋体"/>
          <w:color w:val="333333"/>
          <w:kern w:val="0"/>
          <w:sz w:val="24"/>
          <w:szCs w:val="24"/>
          <w:lang w:val="en-US" w:eastAsia="zh-CN"/>
        </w:rPr>
        <w:fldChar w:fldCharType="separate"/>
      </w:r>
      <w:r>
        <w:rPr>
          <w:rFonts w:hint="eastAsia" w:ascii="宋体" w:hAnsi="宋体" w:cs="宋体"/>
          <w:color w:val="333333"/>
          <w:kern w:val="0"/>
          <w:sz w:val="24"/>
          <w:szCs w:val="24"/>
          <w:lang w:val="en-US" w:eastAsia="zh-CN"/>
        </w:rPr>
        <w:t>GFELZYYCGZX</w:t>
      </w:r>
      <w:r>
        <w:rPr>
          <w:rFonts w:hint="eastAsia" w:ascii="宋体" w:hAnsi="宋体" w:eastAsia="宋体" w:cs="宋体"/>
          <w:color w:val="333333"/>
          <w:kern w:val="0"/>
          <w:sz w:val="24"/>
          <w:szCs w:val="24"/>
          <w:lang w:val="en-US" w:eastAsia="zh-CN"/>
        </w:rPr>
        <w:t>@126.com</w:t>
      </w:r>
      <w:r>
        <w:rPr>
          <w:rFonts w:hint="eastAsia" w:ascii="宋体" w:hAnsi="宋体" w:eastAsia="宋体" w:cs="宋体"/>
          <w:color w:val="333333"/>
          <w:kern w:val="0"/>
          <w:sz w:val="24"/>
          <w:szCs w:val="24"/>
          <w:lang w:val="en-US" w:eastAsia="zh-CN"/>
        </w:rPr>
        <w:fldChar w:fldCharType="end"/>
      </w:r>
    </w:p>
    <w:p w14:paraId="58D64E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 xml:space="preserve">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采购中心</w:t>
      </w:r>
    </w:p>
    <w:p w14:paraId="653B719F">
      <w:pPr>
        <w:keepNext w:val="0"/>
        <w:keepLines w:val="0"/>
        <w:pageBreakBefore w:val="0"/>
        <w:widowControl/>
        <w:kinsoku/>
        <w:wordWrap/>
        <w:overflowPunct/>
        <w:topLinePunct w:val="0"/>
        <w:autoSpaceDE/>
        <w:autoSpaceDN/>
        <w:bidi w:val="0"/>
        <w:adjustRightInd/>
        <w:snapToGrid/>
        <w:spacing w:line="360" w:lineRule="auto"/>
        <w:ind w:right="480"/>
        <w:jc w:val="right"/>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4"/>
          <w:szCs w:val="24"/>
        </w:rPr>
        <w:t>202</w:t>
      </w:r>
      <w:r>
        <w:rPr>
          <w:rFonts w:hint="eastAsia" w:ascii="宋体" w:hAnsi="宋体" w:cs="宋体"/>
          <w:color w:val="333333"/>
          <w:kern w:val="0"/>
          <w:sz w:val="24"/>
          <w:szCs w:val="24"/>
          <w:lang w:val="en-US" w:eastAsia="zh-CN"/>
        </w:rPr>
        <w:t>5</w:t>
      </w:r>
      <w:r>
        <w:rPr>
          <w:rFonts w:hint="eastAsia" w:ascii="宋体" w:hAnsi="宋体" w:eastAsia="宋体" w:cs="宋体"/>
          <w:color w:val="333333"/>
          <w:kern w:val="0"/>
          <w:sz w:val="24"/>
          <w:szCs w:val="24"/>
        </w:rPr>
        <w:t>年</w:t>
      </w:r>
      <w:r>
        <w:rPr>
          <w:rFonts w:hint="eastAsia" w:ascii="宋体" w:hAnsi="宋体" w:cs="宋体"/>
          <w:color w:val="333333"/>
          <w:kern w:val="0"/>
          <w:sz w:val="24"/>
          <w:szCs w:val="24"/>
          <w:lang w:val="en-US" w:eastAsia="zh-CN"/>
        </w:rPr>
        <w:t>11</w:t>
      </w:r>
      <w:r>
        <w:rPr>
          <w:rFonts w:hint="eastAsia" w:ascii="宋体" w:hAnsi="宋体" w:eastAsia="宋体" w:cs="宋体"/>
          <w:color w:val="333333"/>
          <w:kern w:val="0"/>
          <w:sz w:val="24"/>
          <w:szCs w:val="24"/>
        </w:rPr>
        <w:t>月</w:t>
      </w:r>
      <w:r>
        <w:rPr>
          <w:rFonts w:hint="eastAsia" w:ascii="宋体" w:hAnsi="宋体" w:cs="宋体"/>
          <w:color w:val="333333"/>
          <w:kern w:val="0"/>
          <w:sz w:val="24"/>
          <w:szCs w:val="24"/>
          <w:lang w:val="en-US" w:eastAsia="zh-CN"/>
        </w:rPr>
        <w:t>3</w:t>
      </w:r>
      <w:r>
        <w:rPr>
          <w:rFonts w:hint="eastAsia" w:ascii="宋体" w:hAnsi="宋体" w:eastAsia="宋体" w:cs="宋体"/>
          <w:color w:val="333333"/>
          <w:kern w:val="0"/>
          <w:sz w:val="24"/>
          <w:szCs w:val="24"/>
          <w:lang w:val="en-US" w:eastAsia="zh-CN"/>
        </w:rPr>
        <w:t>日</w:t>
      </w:r>
    </w:p>
    <w:sectPr>
      <w:headerReference r:id="rId3" w:type="default"/>
      <w:footerReference r:id="rId4" w:type="default"/>
      <w:pgSz w:w="11906" w:h="16838"/>
      <w:pgMar w:top="816" w:right="1080" w:bottom="816" w:left="1080" w:header="567" w:footer="624"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5C3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D875F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pCcj7RAQAApQMAAA4AAAAAAAAAAQAgAAAAHgEAAGRy&#10;cy9lMm9Eb2MueG1sUEsFBgAAAAAGAAYAWQEAAGEFAAAAAA==&#10;">
              <v:fill on="f" focussize="0,0"/>
              <v:stroke on="f"/>
              <v:imagedata o:title=""/>
              <o:lock v:ext="edit" aspectratio="f"/>
              <v:textbox inset="0mm,0mm,0mm,0mm" style="mso-fit-shape-to-text:t;">
                <w:txbxContent>
                  <w:p w14:paraId="40D875F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3825">
    <w:pPr>
      <w:pStyle w:val="9"/>
      <w:pBdr>
        <w:bottom w:val="none" w:color="auto" w:sz="0" w:space="0"/>
      </w:pBdr>
      <w:rPr>
        <w:rFonts w:hint="eastAsia" w:eastAsia="宋体"/>
        <w:lang w:eastAsia="zh-C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-474345</wp:posOffset>
          </wp:positionH>
          <wp:positionV relativeFrom="paragraph">
            <wp:posOffset>-248285</wp:posOffset>
          </wp:positionV>
          <wp:extent cx="3413760" cy="421640"/>
          <wp:effectExtent l="0" t="0" r="15240" b="16510"/>
          <wp:wrapNone/>
          <wp:docPr id="2" name="图片 4" descr="2020新logo 横版全色版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2020新logo 横版全色版本"/>
                  <pic:cNvPicPr>
                    <a:picLocks noChangeAspect="1"/>
                  </pic:cNvPicPr>
                </pic:nvPicPr>
                <pic:blipFill>
                  <a:blip r:embed="rId1"/>
                  <a:stretch>
                    <a:fillRect/>
                  </a:stretch>
                </pic:blipFill>
                <pic:spPr>
                  <a:xfrm>
                    <a:off x="0" y="0"/>
                    <a:ext cx="3413760" cy="42164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NTk3ZjdmNTg5MDVlOWU0Mjk3ZTMwZmE2MzQ3MDgifQ=="/>
  </w:docVars>
  <w:rsids>
    <w:rsidRoot w:val="009008C3"/>
    <w:rsid w:val="000016BB"/>
    <w:rsid w:val="00004A35"/>
    <w:rsid w:val="00015BBB"/>
    <w:rsid w:val="00021104"/>
    <w:rsid w:val="0002212C"/>
    <w:rsid w:val="000250B9"/>
    <w:rsid w:val="000252E7"/>
    <w:rsid w:val="00025481"/>
    <w:rsid w:val="00026C63"/>
    <w:rsid w:val="00032A12"/>
    <w:rsid w:val="00044B89"/>
    <w:rsid w:val="00050380"/>
    <w:rsid w:val="00054FBE"/>
    <w:rsid w:val="00056655"/>
    <w:rsid w:val="000609A3"/>
    <w:rsid w:val="0008322C"/>
    <w:rsid w:val="00087658"/>
    <w:rsid w:val="0009140B"/>
    <w:rsid w:val="000969AD"/>
    <w:rsid w:val="000B0B5B"/>
    <w:rsid w:val="000B3F2B"/>
    <w:rsid w:val="000B409B"/>
    <w:rsid w:val="000B6B0A"/>
    <w:rsid w:val="000B7E30"/>
    <w:rsid w:val="000C78C4"/>
    <w:rsid w:val="000E76D6"/>
    <w:rsid w:val="000F0E2C"/>
    <w:rsid w:val="000F5783"/>
    <w:rsid w:val="0010650D"/>
    <w:rsid w:val="001201C7"/>
    <w:rsid w:val="00121D61"/>
    <w:rsid w:val="00133169"/>
    <w:rsid w:val="001334E1"/>
    <w:rsid w:val="00137694"/>
    <w:rsid w:val="001610A7"/>
    <w:rsid w:val="00163EB0"/>
    <w:rsid w:val="0017344B"/>
    <w:rsid w:val="0018274B"/>
    <w:rsid w:val="001860FE"/>
    <w:rsid w:val="00190500"/>
    <w:rsid w:val="001946A7"/>
    <w:rsid w:val="001D2324"/>
    <w:rsid w:val="001D48B0"/>
    <w:rsid w:val="001F02B7"/>
    <w:rsid w:val="00205BF6"/>
    <w:rsid w:val="00226A5D"/>
    <w:rsid w:val="00230FDA"/>
    <w:rsid w:val="002378C5"/>
    <w:rsid w:val="0024312D"/>
    <w:rsid w:val="00245EBA"/>
    <w:rsid w:val="00262DB5"/>
    <w:rsid w:val="00263850"/>
    <w:rsid w:val="00266E9E"/>
    <w:rsid w:val="002807BD"/>
    <w:rsid w:val="00284281"/>
    <w:rsid w:val="00284FA1"/>
    <w:rsid w:val="00286F8F"/>
    <w:rsid w:val="002A127C"/>
    <w:rsid w:val="002A13A3"/>
    <w:rsid w:val="002B1BE4"/>
    <w:rsid w:val="002B6F7E"/>
    <w:rsid w:val="002C2E87"/>
    <w:rsid w:val="002D2C3B"/>
    <w:rsid w:val="002E00E5"/>
    <w:rsid w:val="002E1C82"/>
    <w:rsid w:val="002E293D"/>
    <w:rsid w:val="002E32F0"/>
    <w:rsid w:val="002F350B"/>
    <w:rsid w:val="0030426A"/>
    <w:rsid w:val="0032093F"/>
    <w:rsid w:val="00330BAD"/>
    <w:rsid w:val="00333849"/>
    <w:rsid w:val="00336EFB"/>
    <w:rsid w:val="00341B1A"/>
    <w:rsid w:val="00347675"/>
    <w:rsid w:val="00351E76"/>
    <w:rsid w:val="003607DB"/>
    <w:rsid w:val="00365058"/>
    <w:rsid w:val="00367213"/>
    <w:rsid w:val="00375A4E"/>
    <w:rsid w:val="00383366"/>
    <w:rsid w:val="00383616"/>
    <w:rsid w:val="0038416C"/>
    <w:rsid w:val="00394AFA"/>
    <w:rsid w:val="003D0B72"/>
    <w:rsid w:val="003D2915"/>
    <w:rsid w:val="003D7C58"/>
    <w:rsid w:val="003E3F70"/>
    <w:rsid w:val="003F71D7"/>
    <w:rsid w:val="00410C5D"/>
    <w:rsid w:val="00411351"/>
    <w:rsid w:val="00420545"/>
    <w:rsid w:val="00436119"/>
    <w:rsid w:val="00441100"/>
    <w:rsid w:val="004473D2"/>
    <w:rsid w:val="00463C55"/>
    <w:rsid w:val="004759BA"/>
    <w:rsid w:val="00475ACD"/>
    <w:rsid w:val="00484895"/>
    <w:rsid w:val="004975E0"/>
    <w:rsid w:val="004B0B8E"/>
    <w:rsid w:val="004C3D23"/>
    <w:rsid w:val="004D04F8"/>
    <w:rsid w:val="004E1F84"/>
    <w:rsid w:val="004E3BD8"/>
    <w:rsid w:val="004E420A"/>
    <w:rsid w:val="004F257A"/>
    <w:rsid w:val="004F5960"/>
    <w:rsid w:val="00505262"/>
    <w:rsid w:val="00511DAE"/>
    <w:rsid w:val="00527013"/>
    <w:rsid w:val="005272BF"/>
    <w:rsid w:val="005338DD"/>
    <w:rsid w:val="00546B6E"/>
    <w:rsid w:val="0054763A"/>
    <w:rsid w:val="00552593"/>
    <w:rsid w:val="00554412"/>
    <w:rsid w:val="00566ABE"/>
    <w:rsid w:val="0057020F"/>
    <w:rsid w:val="00570B7C"/>
    <w:rsid w:val="005727D8"/>
    <w:rsid w:val="0057385D"/>
    <w:rsid w:val="00576064"/>
    <w:rsid w:val="00585379"/>
    <w:rsid w:val="00595FBF"/>
    <w:rsid w:val="005A09D5"/>
    <w:rsid w:val="005C0148"/>
    <w:rsid w:val="005C07CE"/>
    <w:rsid w:val="005C55F5"/>
    <w:rsid w:val="005E0E9C"/>
    <w:rsid w:val="005E261B"/>
    <w:rsid w:val="005E61E7"/>
    <w:rsid w:val="005E6DFB"/>
    <w:rsid w:val="005F08FE"/>
    <w:rsid w:val="005F22E6"/>
    <w:rsid w:val="00600930"/>
    <w:rsid w:val="00614F31"/>
    <w:rsid w:val="00617FFC"/>
    <w:rsid w:val="0063118E"/>
    <w:rsid w:val="00637946"/>
    <w:rsid w:val="0064110C"/>
    <w:rsid w:val="00641CA5"/>
    <w:rsid w:val="00660F87"/>
    <w:rsid w:val="00662570"/>
    <w:rsid w:val="00667276"/>
    <w:rsid w:val="00676795"/>
    <w:rsid w:val="006831F7"/>
    <w:rsid w:val="00685EB9"/>
    <w:rsid w:val="006871B3"/>
    <w:rsid w:val="00693880"/>
    <w:rsid w:val="00694327"/>
    <w:rsid w:val="00697FD7"/>
    <w:rsid w:val="006A5063"/>
    <w:rsid w:val="006A6246"/>
    <w:rsid w:val="006C13E4"/>
    <w:rsid w:val="006D0A7B"/>
    <w:rsid w:val="006F0019"/>
    <w:rsid w:val="006F01F8"/>
    <w:rsid w:val="006F498F"/>
    <w:rsid w:val="00712AAB"/>
    <w:rsid w:val="00717DD2"/>
    <w:rsid w:val="00722EE5"/>
    <w:rsid w:val="007258C6"/>
    <w:rsid w:val="00730509"/>
    <w:rsid w:val="007378DD"/>
    <w:rsid w:val="00743276"/>
    <w:rsid w:val="00746EC5"/>
    <w:rsid w:val="007473C4"/>
    <w:rsid w:val="00747DF0"/>
    <w:rsid w:val="007510B2"/>
    <w:rsid w:val="00765206"/>
    <w:rsid w:val="0078456F"/>
    <w:rsid w:val="00793A9C"/>
    <w:rsid w:val="007A27EE"/>
    <w:rsid w:val="007B0B39"/>
    <w:rsid w:val="007B1976"/>
    <w:rsid w:val="007D3503"/>
    <w:rsid w:val="007D5140"/>
    <w:rsid w:val="007E283B"/>
    <w:rsid w:val="007E7F28"/>
    <w:rsid w:val="007F5B71"/>
    <w:rsid w:val="007F6094"/>
    <w:rsid w:val="007F71D8"/>
    <w:rsid w:val="00802418"/>
    <w:rsid w:val="00804921"/>
    <w:rsid w:val="00813E47"/>
    <w:rsid w:val="00814A1D"/>
    <w:rsid w:val="00826FE8"/>
    <w:rsid w:val="008273DE"/>
    <w:rsid w:val="0083733A"/>
    <w:rsid w:val="00847E8E"/>
    <w:rsid w:val="0085047E"/>
    <w:rsid w:val="008506F0"/>
    <w:rsid w:val="0085463B"/>
    <w:rsid w:val="008557F1"/>
    <w:rsid w:val="0086385C"/>
    <w:rsid w:val="00873246"/>
    <w:rsid w:val="008761B4"/>
    <w:rsid w:val="008804CB"/>
    <w:rsid w:val="00883A2E"/>
    <w:rsid w:val="008C517C"/>
    <w:rsid w:val="008E0103"/>
    <w:rsid w:val="008E1176"/>
    <w:rsid w:val="008E268E"/>
    <w:rsid w:val="008E7C14"/>
    <w:rsid w:val="008F38AE"/>
    <w:rsid w:val="008F545E"/>
    <w:rsid w:val="008F73F6"/>
    <w:rsid w:val="009008C3"/>
    <w:rsid w:val="00904377"/>
    <w:rsid w:val="00906BDA"/>
    <w:rsid w:val="009162D2"/>
    <w:rsid w:val="00940691"/>
    <w:rsid w:val="00947255"/>
    <w:rsid w:val="00953D7B"/>
    <w:rsid w:val="00954356"/>
    <w:rsid w:val="009572BD"/>
    <w:rsid w:val="00966265"/>
    <w:rsid w:val="0096708E"/>
    <w:rsid w:val="009714C3"/>
    <w:rsid w:val="0097420F"/>
    <w:rsid w:val="0098224B"/>
    <w:rsid w:val="009823A6"/>
    <w:rsid w:val="0099086F"/>
    <w:rsid w:val="00992AF7"/>
    <w:rsid w:val="009A073C"/>
    <w:rsid w:val="009B4759"/>
    <w:rsid w:val="009B75CC"/>
    <w:rsid w:val="009C2334"/>
    <w:rsid w:val="009D2004"/>
    <w:rsid w:val="009D4013"/>
    <w:rsid w:val="009E2C90"/>
    <w:rsid w:val="00A16A9A"/>
    <w:rsid w:val="00A177FC"/>
    <w:rsid w:val="00A178F6"/>
    <w:rsid w:val="00A2226B"/>
    <w:rsid w:val="00A23F78"/>
    <w:rsid w:val="00A45E81"/>
    <w:rsid w:val="00A64F70"/>
    <w:rsid w:val="00A67F4B"/>
    <w:rsid w:val="00AB100B"/>
    <w:rsid w:val="00AC3AEA"/>
    <w:rsid w:val="00AE24E5"/>
    <w:rsid w:val="00AF0719"/>
    <w:rsid w:val="00B147F6"/>
    <w:rsid w:val="00B2230F"/>
    <w:rsid w:val="00B24D71"/>
    <w:rsid w:val="00B3206A"/>
    <w:rsid w:val="00B3340A"/>
    <w:rsid w:val="00B34B8D"/>
    <w:rsid w:val="00B36379"/>
    <w:rsid w:val="00B4326A"/>
    <w:rsid w:val="00B45997"/>
    <w:rsid w:val="00B45A25"/>
    <w:rsid w:val="00B53290"/>
    <w:rsid w:val="00B64486"/>
    <w:rsid w:val="00B670F7"/>
    <w:rsid w:val="00B7790D"/>
    <w:rsid w:val="00B842C7"/>
    <w:rsid w:val="00B879C9"/>
    <w:rsid w:val="00BA3A23"/>
    <w:rsid w:val="00BB4FAF"/>
    <w:rsid w:val="00BB623B"/>
    <w:rsid w:val="00BD232C"/>
    <w:rsid w:val="00BD36E9"/>
    <w:rsid w:val="00BD626F"/>
    <w:rsid w:val="00BE2C6D"/>
    <w:rsid w:val="00BF48C9"/>
    <w:rsid w:val="00BF6BFA"/>
    <w:rsid w:val="00BF7AA3"/>
    <w:rsid w:val="00C17F01"/>
    <w:rsid w:val="00C36BC8"/>
    <w:rsid w:val="00C405EE"/>
    <w:rsid w:val="00C4176E"/>
    <w:rsid w:val="00C4684A"/>
    <w:rsid w:val="00C50086"/>
    <w:rsid w:val="00C73E45"/>
    <w:rsid w:val="00C95681"/>
    <w:rsid w:val="00C95921"/>
    <w:rsid w:val="00CA29F3"/>
    <w:rsid w:val="00CA2EE1"/>
    <w:rsid w:val="00CA72CE"/>
    <w:rsid w:val="00CB762E"/>
    <w:rsid w:val="00CC35C7"/>
    <w:rsid w:val="00CE05F5"/>
    <w:rsid w:val="00CE1518"/>
    <w:rsid w:val="00CF1592"/>
    <w:rsid w:val="00D0719F"/>
    <w:rsid w:val="00D144DA"/>
    <w:rsid w:val="00D16A0C"/>
    <w:rsid w:val="00D22355"/>
    <w:rsid w:val="00D471E5"/>
    <w:rsid w:val="00D67616"/>
    <w:rsid w:val="00D70864"/>
    <w:rsid w:val="00D70931"/>
    <w:rsid w:val="00DD537E"/>
    <w:rsid w:val="00DE1B7A"/>
    <w:rsid w:val="00DE3ADF"/>
    <w:rsid w:val="00DF444A"/>
    <w:rsid w:val="00DF5942"/>
    <w:rsid w:val="00E036F6"/>
    <w:rsid w:val="00E1343E"/>
    <w:rsid w:val="00E16347"/>
    <w:rsid w:val="00E43A2F"/>
    <w:rsid w:val="00E43EB8"/>
    <w:rsid w:val="00E45388"/>
    <w:rsid w:val="00E4609A"/>
    <w:rsid w:val="00E63265"/>
    <w:rsid w:val="00E6663E"/>
    <w:rsid w:val="00E73DC8"/>
    <w:rsid w:val="00E76E17"/>
    <w:rsid w:val="00E82D94"/>
    <w:rsid w:val="00E839DE"/>
    <w:rsid w:val="00E864B8"/>
    <w:rsid w:val="00E90708"/>
    <w:rsid w:val="00E96159"/>
    <w:rsid w:val="00EA0B69"/>
    <w:rsid w:val="00EA2EE4"/>
    <w:rsid w:val="00EB314E"/>
    <w:rsid w:val="00EB3C27"/>
    <w:rsid w:val="00EB49FC"/>
    <w:rsid w:val="00EB6D6C"/>
    <w:rsid w:val="00EC5149"/>
    <w:rsid w:val="00EE4B18"/>
    <w:rsid w:val="00EE4E30"/>
    <w:rsid w:val="00EF2B76"/>
    <w:rsid w:val="00EF5F91"/>
    <w:rsid w:val="00F036C9"/>
    <w:rsid w:val="00F14D56"/>
    <w:rsid w:val="00F36329"/>
    <w:rsid w:val="00F61402"/>
    <w:rsid w:val="00F614AE"/>
    <w:rsid w:val="00F67184"/>
    <w:rsid w:val="00F71A70"/>
    <w:rsid w:val="00F73803"/>
    <w:rsid w:val="00F918BD"/>
    <w:rsid w:val="00F9437C"/>
    <w:rsid w:val="00FA5905"/>
    <w:rsid w:val="00FB781C"/>
    <w:rsid w:val="00FC1886"/>
    <w:rsid w:val="00FC68C0"/>
    <w:rsid w:val="00FD63C8"/>
    <w:rsid w:val="00FE05B3"/>
    <w:rsid w:val="00FE5623"/>
    <w:rsid w:val="00FF6246"/>
    <w:rsid w:val="00FF6423"/>
    <w:rsid w:val="010B2408"/>
    <w:rsid w:val="012B0DF9"/>
    <w:rsid w:val="01344089"/>
    <w:rsid w:val="01487425"/>
    <w:rsid w:val="014C0079"/>
    <w:rsid w:val="01515C9F"/>
    <w:rsid w:val="01551983"/>
    <w:rsid w:val="01643464"/>
    <w:rsid w:val="01741F96"/>
    <w:rsid w:val="019F1377"/>
    <w:rsid w:val="01A20AFE"/>
    <w:rsid w:val="01D823B1"/>
    <w:rsid w:val="02151663"/>
    <w:rsid w:val="021564CA"/>
    <w:rsid w:val="021C0820"/>
    <w:rsid w:val="0227136C"/>
    <w:rsid w:val="0270184C"/>
    <w:rsid w:val="029108DF"/>
    <w:rsid w:val="02B722B5"/>
    <w:rsid w:val="02BC1AB4"/>
    <w:rsid w:val="02BC3862"/>
    <w:rsid w:val="02BF76BC"/>
    <w:rsid w:val="03064BC8"/>
    <w:rsid w:val="031F2043"/>
    <w:rsid w:val="034D095E"/>
    <w:rsid w:val="037A0A03"/>
    <w:rsid w:val="0385634A"/>
    <w:rsid w:val="041B6859"/>
    <w:rsid w:val="042913CB"/>
    <w:rsid w:val="04461F7D"/>
    <w:rsid w:val="045D708E"/>
    <w:rsid w:val="0463277A"/>
    <w:rsid w:val="047C49E9"/>
    <w:rsid w:val="04953590"/>
    <w:rsid w:val="04AE6738"/>
    <w:rsid w:val="04CC0FC7"/>
    <w:rsid w:val="04F0434F"/>
    <w:rsid w:val="050A6ED7"/>
    <w:rsid w:val="051C6AF1"/>
    <w:rsid w:val="056621AB"/>
    <w:rsid w:val="0568505A"/>
    <w:rsid w:val="056D7436"/>
    <w:rsid w:val="05782858"/>
    <w:rsid w:val="058A6984"/>
    <w:rsid w:val="059E7662"/>
    <w:rsid w:val="05DD246D"/>
    <w:rsid w:val="05E64A4E"/>
    <w:rsid w:val="064D5098"/>
    <w:rsid w:val="06547CCF"/>
    <w:rsid w:val="06606482"/>
    <w:rsid w:val="069114AA"/>
    <w:rsid w:val="06913258"/>
    <w:rsid w:val="069676C6"/>
    <w:rsid w:val="06C26072"/>
    <w:rsid w:val="06D32584"/>
    <w:rsid w:val="06E05320"/>
    <w:rsid w:val="06FC1AA1"/>
    <w:rsid w:val="070C0BAF"/>
    <w:rsid w:val="07293490"/>
    <w:rsid w:val="072E0AA7"/>
    <w:rsid w:val="07367C98"/>
    <w:rsid w:val="075E138C"/>
    <w:rsid w:val="07621087"/>
    <w:rsid w:val="07780045"/>
    <w:rsid w:val="07800D34"/>
    <w:rsid w:val="07F50E2D"/>
    <w:rsid w:val="081B727D"/>
    <w:rsid w:val="08272C40"/>
    <w:rsid w:val="082F3B0F"/>
    <w:rsid w:val="08381BDD"/>
    <w:rsid w:val="08B83DE2"/>
    <w:rsid w:val="08DB6A0C"/>
    <w:rsid w:val="08E90AC2"/>
    <w:rsid w:val="090146C9"/>
    <w:rsid w:val="090212E2"/>
    <w:rsid w:val="09635510"/>
    <w:rsid w:val="09821E4C"/>
    <w:rsid w:val="099E62D5"/>
    <w:rsid w:val="09C41FF2"/>
    <w:rsid w:val="09EB7F02"/>
    <w:rsid w:val="0A0D52EB"/>
    <w:rsid w:val="0A1F33AB"/>
    <w:rsid w:val="0A223448"/>
    <w:rsid w:val="0A316362"/>
    <w:rsid w:val="0A3471D1"/>
    <w:rsid w:val="0A3B59B5"/>
    <w:rsid w:val="0A3F5E5E"/>
    <w:rsid w:val="0A454A85"/>
    <w:rsid w:val="0A586566"/>
    <w:rsid w:val="0A80214B"/>
    <w:rsid w:val="0A811051"/>
    <w:rsid w:val="0A8E210F"/>
    <w:rsid w:val="0AA74DF8"/>
    <w:rsid w:val="0AA96100"/>
    <w:rsid w:val="0B2657F3"/>
    <w:rsid w:val="0B2D5465"/>
    <w:rsid w:val="0B8D327B"/>
    <w:rsid w:val="0B9E444D"/>
    <w:rsid w:val="0BFB189F"/>
    <w:rsid w:val="0C175FAD"/>
    <w:rsid w:val="0C9864CB"/>
    <w:rsid w:val="0CAB26D5"/>
    <w:rsid w:val="0CDE6ACB"/>
    <w:rsid w:val="0CF00D18"/>
    <w:rsid w:val="0D586E73"/>
    <w:rsid w:val="0DAE46EF"/>
    <w:rsid w:val="0DB247EE"/>
    <w:rsid w:val="0E1529C0"/>
    <w:rsid w:val="0E9D7185"/>
    <w:rsid w:val="0F0C19A5"/>
    <w:rsid w:val="0F255139"/>
    <w:rsid w:val="0F286575"/>
    <w:rsid w:val="0F2B2736"/>
    <w:rsid w:val="0F2C6214"/>
    <w:rsid w:val="0F353248"/>
    <w:rsid w:val="0F3F5F47"/>
    <w:rsid w:val="0F720C3D"/>
    <w:rsid w:val="0F8466A9"/>
    <w:rsid w:val="0F87344A"/>
    <w:rsid w:val="0FBF0E36"/>
    <w:rsid w:val="10024DD1"/>
    <w:rsid w:val="10466E61"/>
    <w:rsid w:val="10536B40"/>
    <w:rsid w:val="10907F18"/>
    <w:rsid w:val="10A65B52"/>
    <w:rsid w:val="10C9505C"/>
    <w:rsid w:val="10E33601"/>
    <w:rsid w:val="111D5E14"/>
    <w:rsid w:val="1130541E"/>
    <w:rsid w:val="11341104"/>
    <w:rsid w:val="11344D4E"/>
    <w:rsid w:val="113450C7"/>
    <w:rsid w:val="11621A79"/>
    <w:rsid w:val="116E5D4C"/>
    <w:rsid w:val="118D306A"/>
    <w:rsid w:val="11A62CF5"/>
    <w:rsid w:val="11A661A1"/>
    <w:rsid w:val="11BD75F7"/>
    <w:rsid w:val="11C24A32"/>
    <w:rsid w:val="11C91AF8"/>
    <w:rsid w:val="11CB3AC2"/>
    <w:rsid w:val="11EE651F"/>
    <w:rsid w:val="11F434FC"/>
    <w:rsid w:val="120163D2"/>
    <w:rsid w:val="122048AE"/>
    <w:rsid w:val="12404300"/>
    <w:rsid w:val="12837CAB"/>
    <w:rsid w:val="12AB1AD0"/>
    <w:rsid w:val="12AB2006"/>
    <w:rsid w:val="12AE052D"/>
    <w:rsid w:val="12C5159E"/>
    <w:rsid w:val="130E018B"/>
    <w:rsid w:val="13201BEB"/>
    <w:rsid w:val="1332354D"/>
    <w:rsid w:val="13620456"/>
    <w:rsid w:val="136F364B"/>
    <w:rsid w:val="138E2FF9"/>
    <w:rsid w:val="13951D64"/>
    <w:rsid w:val="13A7230D"/>
    <w:rsid w:val="13A72BAB"/>
    <w:rsid w:val="13C6377D"/>
    <w:rsid w:val="13E1245C"/>
    <w:rsid w:val="13FD2C71"/>
    <w:rsid w:val="141B25B0"/>
    <w:rsid w:val="14833235"/>
    <w:rsid w:val="148F7029"/>
    <w:rsid w:val="14956E60"/>
    <w:rsid w:val="14BB51F4"/>
    <w:rsid w:val="14D7452C"/>
    <w:rsid w:val="14E809CA"/>
    <w:rsid w:val="14ED1FA1"/>
    <w:rsid w:val="14F60682"/>
    <w:rsid w:val="1549349A"/>
    <w:rsid w:val="156633C5"/>
    <w:rsid w:val="15D62A35"/>
    <w:rsid w:val="15D82CAF"/>
    <w:rsid w:val="16532B6D"/>
    <w:rsid w:val="165C18AB"/>
    <w:rsid w:val="168F1E8E"/>
    <w:rsid w:val="16A65E2A"/>
    <w:rsid w:val="16AB5D4D"/>
    <w:rsid w:val="16DF0F16"/>
    <w:rsid w:val="170535D2"/>
    <w:rsid w:val="171E177F"/>
    <w:rsid w:val="176048E7"/>
    <w:rsid w:val="17C47078"/>
    <w:rsid w:val="17D336D0"/>
    <w:rsid w:val="18223D2D"/>
    <w:rsid w:val="182D6FD9"/>
    <w:rsid w:val="18394817"/>
    <w:rsid w:val="184F26D4"/>
    <w:rsid w:val="18850583"/>
    <w:rsid w:val="18902B61"/>
    <w:rsid w:val="18A22F21"/>
    <w:rsid w:val="18B352B0"/>
    <w:rsid w:val="18CD412E"/>
    <w:rsid w:val="18E11E1D"/>
    <w:rsid w:val="190C23A4"/>
    <w:rsid w:val="19306900"/>
    <w:rsid w:val="19346BC3"/>
    <w:rsid w:val="199E7D0E"/>
    <w:rsid w:val="19C077B8"/>
    <w:rsid w:val="19CB76F3"/>
    <w:rsid w:val="19F166F6"/>
    <w:rsid w:val="1A3C2571"/>
    <w:rsid w:val="1A3C7F9A"/>
    <w:rsid w:val="1A437BA5"/>
    <w:rsid w:val="1A6120E2"/>
    <w:rsid w:val="1A98475D"/>
    <w:rsid w:val="1B5B454C"/>
    <w:rsid w:val="1BCF2401"/>
    <w:rsid w:val="1C0E5E2A"/>
    <w:rsid w:val="1C542431"/>
    <w:rsid w:val="1C5D06D5"/>
    <w:rsid w:val="1C8225F8"/>
    <w:rsid w:val="1C832CDB"/>
    <w:rsid w:val="1C872CDB"/>
    <w:rsid w:val="1CD62798"/>
    <w:rsid w:val="1D1B277F"/>
    <w:rsid w:val="1D2F72A1"/>
    <w:rsid w:val="1D5B2F48"/>
    <w:rsid w:val="1D743260"/>
    <w:rsid w:val="1DB7139E"/>
    <w:rsid w:val="1DE33810"/>
    <w:rsid w:val="1DF0665E"/>
    <w:rsid w:val="1E176BB1"/>
    <w:rsid w:val="1E1C2295"/>
    <w:rsid w:val="1E457630"/>
    <w:rsid w:val="1E536EB9"/>
    <w:rsid w:val="1E550BAA"/>
    <w:rsid w:val="1E5D7674"/>
    <w:rsid w:val="1E602163"/>
    <w:rsid w:val="1E650DFA"/>
    <w:rsid w:val="1E76389E"/>
    <w:rsid w:val="1E766B63"/>
    <w:rsid w:val="1E77341C"/>
    <w:rsid w:val="1E8C6387"/>
    <w:rsid w:val="1EFF06E2"/>
    <w:rsid w:val="1F246BFA"/>
    <w:rsid w:val="1F286AD0"/>
    <w:rsid w:val="1F450B18"/>
    <w:rsid w:val="1F550E6F"/>
    <w:rsid w:val="1FBC4A4A"/>
    <w:rsid w:val="1FDB6471"/>
    <w:rsid w:val="1FE16BA6"/>
    <w:rsid w:val="1FF13588"/>
    <w:rsid w:val="2080001C"/>
    <w:rsid w:val="20B07DF2"/>
    <w:rsid w:val="20E029BA"/>
    <w:rsid w:val="20EE7325"/>
    <w:rsid w:val="20FB2A8F"/>
    <w:rsid w:val="2120725A"/>
    <w:rsid w:val="2146169A"/>
    <w:rsid w:val="2184590D"/>
    <w:rsid w:val="2195369A"/>
    <w:rsid w:val="21D475AE"/>
    <w:rsid w:val="21ED3862"/>
    <w:rsid w:val="21F474BC"/>
    <w:rsid w:val="22214F54"/>
    <w:rsid w:val="22D033CA"/>
    <w:rsid w:val="22D2319C"/>
    <w:rsid w:val="22F10EAE"/>
    <w:rsid w:val="22F359DE"/>
    <w:rsid w:val="2306432D"/>
    <w:rsid w:val="233158DA"/>
    <w:rsid w:val="234F0C3A"/>
    <w:rsid w:val="237E6CB4"/>
    <w:rsid w:val="237F295E"/>
    <w:rsid w:val="23AA6F7E"/>
    <w:rsid w:val="23C37E08"/>
    <w:rsid w:val="23E46C65"/>
    <w:rsid w:val="240410F8"/>
    <w:rsid w:val="2432352D"/>
    <w:rsid w:val="243312EB"/>
    <w:rsid w:val="243703CC"/>
    <w:rsid w:val="2466767A"/>
    <w:rsid w:val="24A26904"/>
    <w:rsid w:val="24BE1A54"/>
    <w:rsid w:val="24C73E65"/>
    <w:rsid w:val="24E178B9"/>
    <w:rsid w:val="24E53A9B"/>
    <w:rsid w:val="24F86AC8"/>
    <w:rsid w:val="2513335E"/>
    <w:rsid w:val="255704AD"/>
    <w:rsid w:val="257C2B1A"/>
    <w:rsid w:val="2598673B"/>
    <w:rsid w:val="25A31F35"/>
    <w:rsid w:val="25A96E40"/>
    <w:rsid w:val="25B05786"/>
    <w:rsid w:val="261C0F13"/>
    <w:rsid w:val="265E4056"/>
    <w:rsid w:val="26660668"/>
    <w:rsid w:val="268204A4"/>
    <w:rsid w:val="268A2CC1"/>
    <w:rsid w:val="26A92A30"/>
    <w:rsid w:val="26BD2E0C"/>
    <w:rsid w:val="26BE763B"/>
    <w:rsid w:val="26DB410F"/>
    <w:rsid w:val="26ED5E31"/>
    <w:rsid w:val="26F15921"/>
    <w:rsid w:val="27233601"/>
    <w:rsid w:val="27336A8B"/>
    <w:rsid w:val="27391076"/>
    <w:rsid w:val="27725403"/>
    <w:rsid w:val="27BA5D13"/>
    <w:rsid w:val="27BD4445"/>
    <w:rsid w:val="27F84A8D"/>
    <w:rsid w:val="28231978"/>
    <w:rsid w:val="28612632"/>
    <w:rsid w:val="28727C27"/>
    <w:rsid w:val="28940C5A"/>
    <w:rsid w:val="28D23308"/>
    <w:rsid w:val="28D81511"/>
    <w:rsid w:val="2903193C"/>
    <w:rsid w:val="292E0919"/>
    <w:rsid w:val="29907D10"/>
    <w:rsid w:val="29AE18A7"/>
    <w:rsid w:val="29D5443E"/>
    <w:rsid w:val="29D7344B"/>
    <w:rsid w:val="29F01EC0"/>
    <w:rsid w:val="2A5161A8"/>
    <w:rsid w:val="2A62342C"/>
    <w:rsid w:val="2A64465C"/>
    <w:rsid w:val="2A7360C5"/>
    <w:rsid w:val="2A761B25"/>
    <w:rsid w:val="2A81750C"/>
    <w:rsid w:val="2AA838E3"/>
    <w:rsid w:val="2ABC7348"/>
    <w:rsid w:val="2B227C73"/>
    <w:rsid w:val="2B23766D"/>
    <w:rsid w:val="2B395AE8"/>
    <w:rsid w:val="2B5031E0"/>
    <w:rsid w:val="2B770265"/>
    <w:rsid w:val="2BC30256"/>
    <w:rsid w:val="2BE53910"/>
    <w:rsid w:val="2C0F0959"/>
    <w:rsid w:val="2C2C1183"/>
    <w:rsid w:val="2C42462B"/>
    <w:rsid w:val="2C697D08"/>
    <w:rsid w:val="2C8C0DFD"/>
    <w:rsid w:val="2CA3146B"/>
    <w:rsid w:val="2CA455C9"/>
    <w:rsid w:val="2CAE1BBE"/>
    <w:rsid w:val="2CB5119F"/>
    <w:rsid w:val="2CCD2011"/>
    <w:rsid w:val="2CF25F4F"/>
    <w:rsid w:val="2D2518B4"/>
    <w:rsid w:val="2D3350AD"/>
    <w:rsid w:val="2D713318"/>
    <w:rsid w:val="2DC01BA9"/>
    <w:rsid w:val="2E1B0B21"/>
    <w:rsid w:val="2E33418C"/>
    <w:rsid w:val="2E5B4A93"/>
    <w:rsid w:val="2EBD258D"/>
    <w:rsid w:val="2EEE2090"/>
    <w:rsid w:val="2F065FA3"/>
    <w:rsid w:val="2F2755E5"/>
    <w:rsid w:val="2F992C7E"/>
    <w:rsid w:val="2FAD126E"/>
    <w:rsid w:val="2FBC5E18"/>
    <w:rsid w:val="2FC656FA"/>
    <w:rsid w:val="303167E8"/>
    <w:rsid w:val="303320B3"/>
    <w:rsid w:val="30333074"/>
    <w:rsid w:val="30354AD0"/>
    <w:rsid w:val="304A5082"/>
    <w:rsid w:val="30683FE2"/>
    <w:rsid w:val="30CA08B3"/>
    <w:rsid w:val="30D72685"/>
    <w:rsid w:val="30DF4108"/>
    <w:rsid w:val="30ED267A"/>
    <w:rsid w:val="313D10FC"/>
    <w:rsid w:val="313E3132"/>
    <w:rsid w:val="31462D0D"/>
    <w:rsid w:val="314F3970"/>
    <w:rsid w:val="315729D4"/>
    <w:rsid w:val="31DC6E5B"/>
    <w:rsid w:val="31FA01FB"/>
    <w:rsid w:val="32147E4D"/>
    <w:rsid w:val="322F554F"/>
    <w:rsid w:val="32310958"/>
    <w:rsid w:val="32472899"/>
    <w:rsid w:val="326A47D9"/>
    <w:rsid w:val="32A24C26"/>
    <w:rsid w:val="32E90140"/>
    <w:rsid w:val="32FF6E19"/>
    <w:rsid w:val="330C04DB"/>
    <w:rsid w:val="33184F9E"/>
    <w:rsid w:val="33501C21"/>
    <w:rsid w:val="335D4FB6"/>
    <w:rsid w:val="33616C57"/>
    <w:rsid w:val="33707BCD"/>
    <w:rsid w:val="33753054"/>
    <w:rsid w:val="33E37975"/>
    <w:rsid w:val="33F865BB"/>
    <w:rsid w:val="344C23E9"/>
    <w:rsid w:val="346E4297"/>
    <w:rsid w:val="3489608F"/>
    <w:rsid w:val="34B14942"/>
    <w:rsid w:val="34EF466A"/>
    <w:rsid w:val="351647A5"/>
    <w:rsid w:val="35450AAA"/>
    <w:rsid w:val="35500ACE"/>
    <w:rsid w:val="35536D94"/>
    <w:rsid w:val="356478F5"/>
    <w:rsid w:val="358A28C6"/>
    <w:rsid w:val="35A968B5"/>
    <w:rsid w:val="35EA2B78"/>
    <w:rsid w:val="3615572B"/>
    <w:rsid w:val="3626150E"/>
    <w:rsid w:val="362C24D2"/>
    <w:rsid w:val="36347413"/>
    <w:rsid w:val="367125DA"/>
    <w:rsid w:val="3699743B"/>
    <w:rsid w:val="36BC5DCD"/>
    <w:rsid w:val="36CC15BF"/>
    <w:rsid w:val="36F11025"/>
    <w:rsid w:val="37436C8E"/>
    <w:rsid w:val="374A6DC6"/>
    <w:rsid w:val="376143FD"/>
    <w:rsid w:val="37623CD1"/>
    <w:rsid w:val="376D0885"/>
    <w:rsid w:val="37CF4000"/>
    <w:rsid w:val="384A2D18"/>
    <w:rsid w:val="38500654"/>
    <w:rsid w:val="38546F92"/>
    <w:rsid w:val="38627F0F"/>
    <w:rsid w:val="386677F1"/>
    <w:rsid w:val="388E3537"/>
    <w:rsid w:val="38B93DC5"/>
    <w:rsid w:val="38C658F6"/>
    <w:rsid w:val="38CC1D4A"/>
    <w:rsid w:val="38CF35E8"/>
    <w:rsid w:val="391174B3"/>
    <w:rsid w:val="39122B3C"/>
    <w:rsid w:val="392A6A65"/>
    <w:rsid w:val="39477622"/>
    <w:rsid w:val="397321C6"/>
    <w:rsid w:val="39D71A11"/>
    <w:rsid w:val="3A257964"/>
    <w:rsid w:val="3A2B2E7D"/>
    <w:rsid w:val="3A3656BE"/>
    <w:rsid w:val="3A3E7DEE"/>
    <w:rsid w:val="3A5036FA"/>
    <w:rsid w:val="3A976388"/>
    <w:rsid w:val="3AB92FEC"/>
    <w:rsid w:val="3AD34437"/>
    <w:rsid w:val="3AFF0C6D"/>
    <w:rsid w:val="3B0D6EB8"/>
    <w:rsid w:val="3B23156B"/>
    <w:rsid w:val="3B3A6F2E"/>
    <w:rsid w:val="3B591D11"/>
    <w:rsid w:val="3B7F26B1"/>
    <w:rsid w:val="3B8406BA"/>
    <w:rsid w:val="3B903503"/>
    <w:rsid w:val="3BBA5598"/>
    <w:rsid w:val="3BDF1D94"/>
    <w:rsid w:val="3BEB08C4"/>
    <w:rsid w:val="3C0417FB"/>
    <w:rsid w:val="3C304DE5"/>
    <w:rsid w:val="3C733E74"/>
    <w:rsid w:val="3C7C5835"/>
    <w:rsid w:val="3CAB3275"/>
    <w:rsid w:val="3CFD6C9C"/>
    <w:rsid w:val="3D544E33"/>
    <w:rsid w:val="3D6049E5"/>
    <w:rsid w:val="3D7B5AED"/>
    <w:rsid w:val="3D8175A7"/>
    <w:rsid w:val="3D9D4930"/>
    <w:rsid w:val="3DBF40D8"/>
    <w:rsid w:val="3DC079A3"/>
    <w:rsid w:val="3DCC1D0F"/>
    <w:rsid w:val="3DF5764D"/>
    <w:rsid w:val="3DFD6502"/>
    <w:rsid w:val="3E104487"/>
    <w:rsid w:val="3E454452"/>
    <w:rsid w:val="3E5A1BA6"/>
    <w:rsid w:val="3E6A66F5"/>
    <w:rsid w:val="3E997FE8"/>
    <w:rsid w:val="3EBB12E7"/>
    <w:rsid w:val="3ED731F7"/>
    <w:rsid w:val="3EFC4A0B"/>
    <w:rsid w:val="3F021D6B"/>
    <w:rsid w:val="3F1860EC"/>
    <w:rsid w:val="3F361227"/>
    <w:rsid w:val="3F47037C"/>
    <w:rsid w:val="3F6D35FA"/>
    <w:rsid w:val="3F7614BA"/>
    <w:rsid w:val="3F946BF2"/>
    <w:rsid w:val="3F996655"/>
    <w:rsid w:val="3FE43B82"/>
    <w:rsid w:val="3FF73B50"/>
    <w:rsid w:val="400E32DA"/>
    <w:rsid w:val="402C175F"/>
    <w:rsid w:val="40750F63"/>
    <w:rsid w:val="40BB3EFB"/>
    <w:rsid w:val="40C54385"/>
    <w:rsid w:val="40DB4FB5"/>
    <w:rsid w:val="41235302"/>
    <w:rsid w:val="413C37E5"/>
    <w:rsid w:val="4154182C"/>
    <w:rsid w:val="416051B7"/>
    <w:rsid w:val="41AE6491"/>
    <w:rsid w:val="41E55C2A"/>
    <w:rsid w:val="421A2A9D"/>
    <w:rsid w:val="4246491B"/>
    <w:rsid w:val="42464A53"/>
    <w:rsid w:val="4247037C"/>
    <w:rsid w:val="42847F82"/>
    <w:rsid w:val="42D01542"/>
    <w:rsid w:val="431662E0"/>
    <w:rsid w:val="432C3711"/>
    <w:rsid w:val="43657023"/>
    <w:rsid w:val="436C69AE"/>
    <w:rsid w:val="437041AB"/>
    <w:rsid w:val="43932A37"/>
    <w:rsid w:val="43F61C0F"/>
    <w:rsid w:val="44014F66"/>
    <w:rsid w:val="440D2F0B"/>
    <w:rsid w:val="443620D0"/>
    <w:rsid w:val="444F534E"/>
    <w:rsid w:val="44753296"/>
    <w:rsid w:val="449F0313"/>
    <w:rsid w:val="44D60A4D"/>
    <w:rsid w:val="44DC50C3"/>
    <w:rsid w:val="44E9387C"/>
    <w:rsid w:val="451505D5"/>
    <w:rsid w:val="451D3898"/>
    <w:rsid w:val="45246A6A"/>
    <w:rsid w:val="45271B71"/>
    <w:rsid w:val="4546270B"/>
    <w:rsid w:val="454F1D39"/>
    <w:rsid w:val="4554734F"/>
    <w:rsid w:val="457C6E3C"/>
    <w:rsid w:val="45943DB0"/>
    <w:rsid w:val="45E451EF"/>
    <w:rsid w:val="4611164E"/>
    <w:rsid w:val="46170041"/>
    <w:rsid w:val="4651601E"/>
    <w:rsid w:val="46767799"/>
    <w:rsid w:val="46911EDD"/>
    <w:rsid w:val="469F3D6C"/>
    <w:rsid w:val="46C03B0C"/>
    <w:rsid w:val="46E83035"/>
    <w:rsid w:val="471F5E89"/>
    <w:rsid w:val="473120E6"/>
    <w:rsid w:val="4735759A"/>
    <w:rsid w:val="47507FEA"/>
    <w:rsid w:val="47516FF9"/>
    <w:rsid w:val="475353E4"/>
    <w:rsid w:val="47536A42"/>
    <w:rsid w:val="47F25C51"/>
    <w:rsid w:val="47F8316E"/>
    <w:rsid w:val="481903DC"/>
    <w:rsid w:val="48310C7F"/>
    <w:rsid w:val="48325EE2"/>
    <w:rsid w:val="4879217F"/>
    <w:rsid w:val="487A5119"/>
    <w:rsid w:val="48856D24"/>
    <w:rsid w:val="48D31B78"/>
    <w:rsid w:val="48E46C3C"/>
    <w:rsid w:val="49093038"/>
    <w:rsid w:val="49303C5C"/>
    <w:rsid w:val="49787384"/>
    <w:rsid w:val="499B19BA"/>
    <w:rsid w:val="49BD7ADA"/>
    <w:rsid w:val="49E2552E"/>
    <w:rsid w:val="49E92DB3"/>
    <w:rsid w:val="4A346F4E"/>
    <w:rsid w:val="4A352CFB"/>
    <w:rsid w:val="4A9E65CD"/>
    <w:rsid w:val="4B6B0F4E"/>
    <w:rsid w:val="4B7A39C0"/>
    <w:rsid w:val="4B856D51"/>
    <w:rsid w:val="4BB6176C"/>
    <w:rsid w:val="4BD31925"/>
    <w:rsid w:val="4C022B9D"/>
    <w:rsid w:val="4C83051A"/>
    <w:rsid w:val="4CB916B7"/>
    <w:rsid w:val="4CBB7CB4"/>
    <w:rsid w:val="4D0131FC"/>
    <w:rsid w:val="4D4C4DB0"/>
    <w:rsid w:val="4D53256B"/>
    <w:rsid w:val="4D783DF7"/>
    <w:rsid w:val="4D8104FC"/>
    <w:rsid w:val="4D88315F"/>
    <w:rsid w:val="4D8E7E2B"/>
    <w:rsid w:val="4D9B0CF0"/>
    <w:rsid w:val="4D9D79DA"/>
    <w:rsid w:val="4DB82445"/>
    <w:rsid w:val="4DFD59B5"/>
    <w:rsid w:val="4E600B13"/>
    <w:rsid w:val="4E79582B"/>
    <w:rsid w:val="4E853311"/>
    <w:rsid w:val="4EB8094F"/>
    <w:rsid w:val="4EB914BF"/>
    <w:rsid w:val="4ED949FA"/>
    <w:rsid w:val="4F162EAB"/>
    <w:rsid w:val="4FB85258"/>
    <w:rsid w:val="5005565E"/>
    <w:rsid w:val="50296ABF"/>
    <w:rsid w:val="5036429F"/>
    <w:rsid w:val="50784E98"/>
    <w:rsid w:val="507E34D2"/>
    <w:rsid w:val="50852AB2"/>
    <w:rsid w:val="50A27AFC"/>
    <w:rsid w:val="50A71943"/>
    <w:rsid w:val="50C14644"/>
    <w:rsid w:val="50EC17B6"/>
    <w:rsid w:val="513739BD"/>
    <w:rsid w:val="516A7EFA"/>
    <w:rsid w:val="51B609D0"/>
    <w:rsid w:val="51C55131"/>
    <w:rsid w:val="51D5577B"/>
    <w:rsid w:val="51FE2432"/>
    <w:rsid w:val="523C5751"/>
    <w:rsid w:val="52473F2D"/>
    <w:rsid w:val="524B3888"/>
    <w:rsid w:val="525F30D6"/>
    <w:rsid w:val="52707792"/>
    <w:rsid w:val="52832CE1"/>
    <w:rsid w:val="52D0416F"/>
    <w:rsid w:val="52FF3D49"/>
    <w:rsid w:val="531D6BA0"/>
    <w:rsid w:val="536819CA"/>
    <w:rsid w:val="536B70CD"/>
    <w:rsid w:val="537D3F15"/>
    <w:rsid w:val="538B4884"/>
    <w:rsid w:val="539C4B20"/>
    <w:rsid w:val="53B81566"/>
    <w:rsid w:val="53B8319F"/>
    <w:rsid w:val="53C01D8A"/>
    <w:rsid w:val="53CE7683"/>
    <w:rsid w:val="54933354"/>
    <w:rsid w:val="549451EC"/>
    <w:rsid w:val="54A05D31"/>
    <w:rsid w:val="54AD5CEE"/>
    <w:rsid w:val="54AE3199"/>
    <w:rsid w:val="54BA7426"/>
    <w:rsid w:val="55294DC3"/>
    <w:rsid w:val="55772251"/>
    <w:rsid w:val="55A60853"/>
    <w:rsid w:val="55BC34B1"/>
    <w:rsid w:val="55DE0D48"/>
    <w:rsid w:val="55E54131"/>
    <w:rsid w:val="562702C4"/>
    <w:rsid w:val="56291C38"/>
    <w:rsid w:val="564D6A26"/>
    <w:rsid w:val="56C0155C"/>
    <w:rsid w:val="574B6CD6"/>
    <w:rsid w:val="574F6FB0"/>
    <w:rsid w:val="57812295"/>
    <w:rsid w:val="578C2978"/>
    <w:rsid w:val="57A70754"/>
    <w:rsid w:val="57BE68AA"/>
    <w:rsid w:val="57DE5413"/>
    <w:rsid w:val="57EC28E6"/>
    <w:rsid w:val="580517E0"/>
    <w:rsid w:val="582C7CB7"/>
    <w:rsid w:val="583A07A3"/>
    <w:rsid w:val="58422BBB"/>
    <w:rsid w:val="587D6765"/>
    <w:rsid w:val="58A971C5"/>
    <w:rsid w:val="58B26640"/>
    <w:rsid w:val="58B46E51"/>
    <w:rsid w:val="58D86756"/>
    <w:rsid w:val="58DF1C84"/>
    <w:rsid w:val="592310BA"/>
    <w:rsid w:val="593935C5"/>
    <w:rsid w:val="594F461E"/>
    <w:rsid w:val="597F2F72"/>
    <w:rsid w:val="599B7DCF"/>
    <w:rsid w:val="59A24661"/>
    <w:rsid w:val="59AE5935"/>
    <w:rsid w:val="59B72CE8"/>
    <w:rsid w:val="59C75EEA"/>
    <w:rsid w:val="5A0A5DD6"/>
    <w:rsid w:val="5A171E6D"/>
    <w:rsid w:val="5A62701A"/>
    <w:rsid w:val="5A7C390B"/>
    <w:rsid w:val="5A90452E"/>
    <w:rsid w:val="5AD70965"/>
    <w:rsid w:val="5AEE74A6"/>
    <w:rsid w:val="5B100B44"/>
    <w:rsid w:val="5B1433B1"/>
    <w:rsid w:val="5B261FF4"/>
    <w:rsid w:val="5B2A6689"/>
    <w:rsid w:val="5B3550D5"/>
    <w:rsid w:val="5B6A1A46"/>
    <w:rsid w:val="5B730837"/>
    <w:rsid w:val="5B7F0B63"/>
    <w:rsid w:val="5BAD4A6B"/>
    <w:rsid w:val="5BBC2ADF"/>
    <w:rsid w:val="5BBF5C3E"/>
    <w:rsid w:val="5BCF1086"/>
    <w:rsid w:val="5C125416"/>
    <w:rsid w:val="5C486959"/>
    <w:rsid w:val="5C5123E2"/>
    <w:rsid w:val="5C5A2EAE"/>
    <w:rsid w:val="5C9F3920"/>
    <w:rsid w:val="5CAA3A50"/>
    <w:rsid w:val="5CB84C64"/>
    <w:rsid w:val="5CED4A4E"/>
    <w:rsid w:val="5D0C00B7"/>
    <w:rsid w:val="5D4C684D"/>
    <w:rsid w:val="5D4D1147"/>
    <w:rsid w:val="5D94162F"/>
    <w:rsid w:val="5DD3000D"/>
    <w:rsid w:val="5E3F5059"/>
    <w:rsid w:val="5E596DEE"/>
    <w:rsid w:val="5E703CA8"/>
    <w:rsid w:val="5E840675"/>
    <w:rsid w:val="5E932FC2"/>
    <w:rsid w:val="5E9B1DBE"/>
    <w:rsid w:val="5ECF56A7"/>
    <w:rsid w:val="5ED95FED"/>
    <w:rsid w:val="5EDD3C2E"/>
    <w:rsid w:val="5EE31AFE"/>
    <w:rsid w:val="5EF84D97"/>
    <w:rsid w:val="5F261904"/>
    <w:rsid w:val="5F93061C"/>
    <w:rsid w:val="5FBC010A"/>
    <w:rsid w:val="5FED68B4"/>
    <w:rsid w:val="5FFA0406"/>
    <w:rsid w:val="600B2832"/>
    <w:rsid w:val="606530E3"/>
    <w:rsid w:val="60766FB0"/>
    <w:rsid w:val="60772DD7"/>
    <w:rsid w:val="6079733D"/>
    <w:rsid w:val="608B30A8"/>
    <w:rsid w:val="615B64EE"/>
    <w:rsid w:val="616C6292"/>
    <w:rsid w:val="616E1341"/>
    <w:rsid w:val="61826B9A"/>
    <w:rsid w:val="61A00923"/>
    <w:rsid w:val="61DA0784"/>
    <w:rsid w:val="61E974A0"/>
    <w:rsid w:val="61EB4AD5"/>
    <w:rsid w:val="620F42E7"/>
    <w:rsid w:val="62415EC7"/>
    <w:rsid w:val="624440FC"/>
    <w:rsid w:val="62445E46"/>
    <w:rsid w:val="62450B44"/>
    <w:rsid w:val="625304A7"/>
    <w:rsid w:val="62551717"/>
    <w:rsid w:val="625B1D0A"/>
    <w:rsid w:val="62600C89"/>
    <w:rsid w:val="627E7C10"/>
    <w:rsid w:val="6280757E"/>
    <w:rsid w:val="62A56FE4"/>
    <w:rsid w:val="62AD0AFE"/>
    <w:rsid w:val="62AE5E99"/>
    <w:rsid w:val="62FA20CA"/>
    <w:rsid w:val="633F08EE"/>
    <w:rsid w:val="63562DEF"/>
    <w:rsid w:val="639E0A05"/>
    <w:rsid w:val="63F6668D"/>
    <w:rsid w:val="643B38FE"/>
    <w:rsid w:val="64494101"/>
    <w:rsid w:val="64713E3A"/>
    <w:rsid w:val="647A24E1"/>
    <w:rsid w:val="648A6A95"/>
    <w:rsid w:val="64964E36"/>
    <w:rsid w:val="64B67C88"/>
    <w:rsid w:val="64EA5182"/>
    <w:rsid w:val="65197956"/>
    <w:rsid w:val="651B507B"/>
    <w:rsid w:val="651C43EC"/>
    <w:rsid w:val="651D10B4"/>
    <w:rsid w:val="652110F5"/>
    <w:rsid w:val="65400F89"/>
    <w:rsid w:val="65533129"/>
    <w:rsid w:val="655A40B6"/>
    <w:rsid w:val="655F1039"/>
    <w:rsid w:val="656C77D1"/>
    <w:rsid w:val="659C51B2"/>
    <w:rsid w:val="65B04AA4"/>
    <w:rsid w:val="65B77A38"/>
    <w:rsid w:val="65D5198E"/>
    <w:rsid w:val="6601645D"/>
    <w:rsid w:val="660B0941"/>
    <w:rsid w:val="66270337"/>
    <w:rsid w:val="662A2146"/>
    <w:rsid w:val="66434B4A"/>
    <w:rsid w:val="66482160"/>
    <w:rsid w:val="669B07AD"/>
    <w:rsid w:val="66A355E9"/>
    <w:rsid w:val="66FF5393"/>
    <w:rsid w:val="67101983"/>
    <w:rsid w:val="671436E4"/>
    <w:rsid w:val="67334268"/>
    <w:rsid w:val="674419C5"/>
    <w:rsid w:val="67BD26DA"/>
    <w:rsid w:val="68150FE9"/>
    <w:rsid w:val="682B7F8C"/>
    <w:rsid w:val="682D3C26"/>
    <w:rsid w:val="685C0145"/>
    <w:rsid w:val="68776D2D"/>
    <w:rsid w:val="68CD3A6B"/>
    <w:rsid w:val="68CF0A92"/>
    <w:rsid w:val="68D75A1D"/>
    <w:rsid w:val="68FC3EBC"/>
    <w:rsid w:val="690B2ADC"/>
    <w:rsid w:val="69342E70"/>
    <w:rsid w:val="6994390F"/>
    <w:rsid w:val="69A62EB7"/>
    <w:rsid w:val="69AC6EAA"/>
    <w:rsid w:val="69BD4C13"/>
    <w:rsid w:val="69DD7064"/>
    <w:rsid w:val="6A0A123A"/>
    <w:rsid w:val="6A102F95"/>
    <w:rsid w:val="6A331379"/>
    <w:rsid w:val="6A456891"/>
    <w:rsid w:val="6A6870DA"/>
    <w:rsid w:val="6A816974"/>
    <w:rsid w:val="6A8C1051"/>
    <w:rsid w:val="6A934D59"/>
    <w:rsid w:val="6AD92B74"/>
    <w:rsid w:val="6AE567D0"/>
    <w:rsid w:val="6AE82494"/>
    <w:rsid w:val="6AF76CDA"/>
    <w:rsid w:val="6AFF71B1"/>
    <w:rsid w:val="6B3B477B"/>
    <w:rsid w:val="6BDE2A41"/>
    <w:rsid w:val="6BE1747E"/>
    <w:rsid w:val="6BE648F5"/>
    <w:rsid w:val="6BFA79E0"/>
    <w:rsid w:val="6C180FC9"/>
    <w:rsid w:val="6C2D5AF4"/>
    <w:rsid w:val="6C334035"/>
    <w:rsid w:val="6C823EF2"/>
    <w:rsid w:val="6CB17915"/>
    <w:rsid w:val="6CBE255F"/>
    <w:rsid w:val="6CCB5899"/>
    <w:rsid w:val="6CD355EF"/>
    <w:rsid w:val="6CDC47E0"/>
    <w:rsid w:val="6CF03552"/>
    <w:rsid w:val="6D106B4C"/>
    <w:rsid w:val="6D157F97"/>
    <w:rsid w:val="6D1A237D"/>
    <w:rsid w:val="6D5F2CED"/>
    <w:rsid w:val="6D7F429F"/>
    <w:rsid w:val="6D80178B"/>
    <w:rsid w:val="6DF12CA6"/>
    <w:rsid w:val="6E3F02ED"/>
    <w:rsid w:val="6E645823"/>
    <w:rsid w:val="6EA463A2"/>
    <w:rsid w:val="6EB6143D"/>
    <w:rsid w:val="6EDE01E8"/>
    <w:rsid w:val="6F255E94"/>
    <w:rsid w:val="6F9304DB"/>
    <w:rsid w:val="6FCB0CF7"/>
    <w:rsid w:val="6FF8495A"/>
    <w:rsid w:val="700A484B"/>
    <w:rsid w:val="7012663E"/>
    <w:rsid w:val="70271038"/>
    <w:rsid w:val="703B4AE4"/>
    <w:rsid w:val="704240C4"/>
    <w:rsid w:val="70627B23"/>
    <w:rsid w:val="709A5CAE"/>
    <w:rsid w:val="70D36142"/>
    <w:rsid w:val="70D735D6"/>
    <w:rsid w:val="711E068D"/>
    <w:rsid w:val="71310CF1"/>
    <w:rsid w:val="714A04BE"/>
    <w:rsid w:val="71632544"/>
    <w:rsid w:val="716342F2"/>
    <w:rsid w:val="717D558F"/>
    <w:rsid w:val="71B72890"/>
    <w:rsid w:val="71C034F3"/>
    <w:rsid w:val="71C07997"/>
    <w:rsid w:val="71C821D6"/>
    <w:rsid w:val="71C97DFB"/>
    <w:rsid w:val="71D7145F"/>
    <w:rsid w:val="72127AC6"/>
    <w:rsid w:val="726B54B5"/>
    <w:rsid w:val="7272694E"/>
    <w:rsid w:val="72D82EF8"/>
    <w:rsid w:val="72DE3776"/>
    <w:rsid w:val="72F316A6"/>
    <w:rsid w:val="73013DC3"/>
    <w:rsid w:val="731D4975"/>
    <w:rsid w:val="732A4D1A"/>
    <w:rsid w:val="73591E51"/>
    <w:rsid w:val="73594496"/>
    <w:rsid w:val="73B67D2B"/>
    <w:rsid w:val="73BA2BF3"/>
    <w:rsid w:val="73DC0D24"/>
    <w:rsid w:val="73FD5EA3"/>
    <w:rsid w:val="740D49E9"/>
    <w:rsid w:val="747E7E89"/>
    <w:rsid w:val="75614FED"/>
    <w:rsid w:val="7571279A"/>
    <w:rsid w:val="75995609"/>
    <w:rsid w:val="75B62CA6"/>
    <w:rsid w:val="75DB311E"/>
    <w:rsid w:val="76373F9F"/>
    <w:rsid w:val="7642556C"/>
    <w:rsid w:val="76AD2BB4"/>
    <w:rsid w:val="76BB28DB"/>
    <w:rsid w:val="76BE1FCB"/>
    <w:rsid w:val="76C91EF9"/>
    <w:rsid w:val="76F76549"/>
    <w:rsid w:val="77004386"/>
    <w:rsid w:val="771C3E3D"/>
    <w:rsid w:val="77383B2B"/>
    <w:rsid w:val="77505319"/>
    <w:rsid w:val="7798237E"/>
    <w:rsid w:val="77DC5A62"/>
    <w:rsid w:val="783A3055"/>
    <w:rsid w:val="78566131"/>
    <w:rsid w:val="78B93D2D"/>
    <w:rsid w:val="78E05F52"/>
    <w:rsid w:val="795534C8"/>
    <w:rsid w:val="79602C45"/>
    <w:rsid w:val="798412AA"/>
    <w:rsid w:val="79935AB9"/>
    <w:rsid w:val="799E3324"/>
    <w:rsid w:val="79C43D9C"/>
    <w:rsid w:val="79E166FC"/>
    <w:rsid w:val="79EB23FE"/>
    <w:rsid w:val="7A2860D9"/>
    <w:rsid w:val="7A6C06BC"/>
    <w:rsid w:val="7B00511F"/>
    <w:rsid w:val="7B334F2B"/>
    <w:rsid w:val="7B42766E"/>
    <w:rsid w:val="7B517A93"/>
    <w:rsid w:val="7B571C68"/>
    <w:rsid w:val="7B65146E"/>
    <w:rsid w:val="7B7A3670"/>
    <w:rsid w:val="7BDC34AC"/>
    <w:rsid w:val="7BF546E1"/>
    <w:rsid w:val="7C0D1A2A"/>
    <w:rsid w:val="7C2F7631"/>
    <w:rsid w:val="7C39281F"/>
    <w:rsid w:val="7C3B3064"/>
    <w:rsid w:val="7C556F2D"/>
    <w:rsid w:val="7C576A02"/>
    <w:rsid w:val="7C5A2796"/>
    <w:rsid w:val="7CDB3501"/>
    <w:rsid w:val="7CF21E0F"/>
    <w:rsid w:val="7D1D3EEF"/>
    <w:rsid w:val="7D360C81"/>
    <w:rsid w:val="7D3B1DFA"/>
    <w:rsid w:val="7D3C7450"/>
    <w:rsid w:val="7D3C7824"/>
    <w:rsid w:val="7D3F5F47"/>
    <w:rsid w:val="7D971426"/>
    <w:rsid w:val="7DA6069E"/>
    <w:rsid w:val="7DCE5B9D"/>
    <w:rsid w:val="7DD65EC4"/>
    <w:rsid w:val="7DE7714F"/>
    <w:rsid w:val="7E361317"/>
    <w:rsid w:val="7E4357DC"/>
    <w:rsid w:val="7E495871"/>
    <w:rsid w:val="7E5356EF"/>
    <w:rsid w:val="7E7E2495"/>
    <w:rsid w:val="7E7E6C0F"/>
    <w:rsid w:val="7E8F4979"/>
    <w:rsid w:val="7ED44A81"/>
    <w:rsid w:val="7EF8215F"/>
    <w:rsid w:val="7EFB3DBC"/>
    <w:rsid w:val="7F0031FF"/>
    <w:rsid w:val="7F596E2C"/>
    <w:rsid w:val="7F7973D7"/>
    <w:rsid w:val="7F9D1BF6"/>
    <w:rsid w:val="7FAB4750"/>
    <w:rsid w:val="7FB87EFF"/>
    <w:rsid w:val="7FBE22E3"/>
    <w:rsid w:val="7FCC3B02"/>
    <w:rsid w:val="7FFE04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widowControl/>
      <w:adjustRightInd w:val="0"/>
      <w:snapToGrid w:val="0"/>
      <w:spacing w:line="360" w:lineRule="auto"/>
      <w:jc w:val="center"/>
      <w:outlineLvl w:val="1"/>
    </w:pPr>
    <w:rPr>
      <w:rFonts w:ascii="宋体" w:hAnsi="Arial" w:cs="宋体"/>
      <w:kern w:val="0"/>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widowControl w:val="0"/>
      <w:ind w:firstLine="420" w:firstLineChars="200"/>
      <w:jc w:val="both"/>
    </w:pPr>
    <w:rPr>
      <w:rFonts w:ascii="Calibri" w:hAnsi="Calibri" w:eastAsia="宋体" w:cs="Times New Roman"/>
      <w:kern w:val="2"/>
      <w:sz w:val="21"/>
      <w:szCs w:val="22"/>
    </w:rPr>
  </w:style>
  <w:style w:type="paragraph" w:styleId="4">
    <w:name w:val="Normal Indent"/>
    <w:basedOn w:val="1"/>
    <w:qFormat/>
    <w:uiPriority w:val="0"/>
    <w:pPr>
      <w:ind w:firstLine="420" w:firstLineChars="200"/>
    </w:pPr>
  </w:style>
  <w:style w:type="paragraph" w:styleId="5">
    <w:name w:val="Body Text"/>
    <w:basedOn w:val="1"/>
    <w:qFormat/>
    <w:uiPriority w:val="0"/>
    <w:pPr>
      <w:autoSpaceDE w:val="0"/>
      <w:autoSpaceDN w:val="0"/>
      <w:spacing w:before="51"/>
      <w:ind w:left="517"/>
      <w:jc w:val="left"/>
    </w:pPr>
    <w:rPr>
      <w:rFonts w:ascii="宋体" w:hAnsi="宋体" w:cs="宋体"/>
      <w:kern w:val="0"/>
      <w:sz w:val="24"/>
      <w:lang w:eastAsia="en-US"/>
    </w:r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99"/>
    <w:pPr>
      <w:jc w:val="left"/>
    </w:pPr>
    <w:rPr>
      <w:rFonts w:ascii="仿宋_GB2312" w:hAnsi="宋体" w:eastAsia="仿宋_GB2312"/>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FollowedHyperlink"/>
    <w:basedOn w:val="14"/>
    <w:qFormat/>
    <w:uiPriority w:val="0"/>
    <w:rPr>
      <w:color w:val="0066CC"/>
      <w:u w:val="none"/>
    </w:rPr>
  </w:style>
  <w:style w:type="character" w:styleId="17">
    <w:name w:val="HTML Definition"/>
    <w:basedOn w:val="14"/>
    <w:qFormat/>
    <w:uiPriority w:val="0"/>
    <w:rPr>
      <w:i/>
      <w:iCs/>
    </w:rPr>
  </w:style>
  <w:style w:type="character" w:styleId="18">
    <w:name w:val="HTML Acronym"/>
    <w:basedOn w:val="14"/>
    <w:qFormat/>
    <w:uiPriority w:val="0"/>
  </w:style>
  <w:style w:type="character" w:styleId="19">
    <w:name w:val="HTML Variable"/>
    <w:basedOn w:val="14"/>
    <w:qFormat/>
    <w:uiPriority w:val="0"/>
  </w:style>
  <w:style w:type="character" w:styleId="20">
    <w:name w:val="Hyperlink"/>
    <w:basedOn w:val="14"/>
    <w:qFormat/>
    <w:uiPriority w:val="0"/>
    <w:rPr>
      <w:color w:val="666666"/>
      <w:u w:val="none"/>
    </w:rPr>
  </w:style>
  <w:style w:type="character" w:styleId="21">
    <w:name w:val="HTML Code"/>
    <w:basedOn w:val="14"/>
    <w:qFormat/>
    <w:uiPriority w:val="0"/>
    <w:rPr>
      <w:rFonts w:hint="default" w:ascii="monospace" w:hAnsi="monospace" w:eastAsia="monospace" w:cs="monospace"/>
      <w:sz w:val="21"/>
      <w:szCs w:val="21"/>
    </w:rPr>
  </w:style>
  <w:style w:type="character" w:styleId="22">
    <w:name w:val="HTML Cite"/>
    <w:basedOn w:val="14"/>
    <w:qFormat/>
    <w:uiPriority w:val="0"/>
  </w:style>
  <w:style w:type="character" w:styleId="23">
    <w:name w:val="HTML Keyboard"/>
    <w:basedOn w:val="14"/>
    <w:qFormat/>
    <w:uiPriority w:val="0"/>
    <w:rPr>
      <w:rFonts w:ascii="monospace" w:hAnsi="monospace" w:eastAsia="monospace" w:cs="monospace"/>
      <w:sz w:val="21"/>
      <w:szCs w:val="21"/>
    </w:rPr>
  </w:style>
  <w:style w:type="character" w:styleId="24">
    <w:name w:val="HTML Sample"/>
    <w:basedOn w:val="14"/>
    <w:qFormat/>
    <w:uiPriority w:val="0"/>
    <w:rPr>
      <w:rFonts w:hint="default" w:ascii="monospace" w:hAnsi="monospace" w:eastAsia="monospace" w:cs="monospace"/>
      <w:sz w:val="21"/>
      <w:szCs w:val="21"/>
    </w:rPr>
  </w:style>
  <w:style w:type="character" w:customStyle="1" w:styleId="25">
    <w:name w:val="font11"/>
    <w:basedOn w:val="14"/>
    <w:qFormat/>
    <w:uiPriority w:val="0"/>
    <w:rPr>
      <w:rFonts w:hint="eastAsia" w:ascii="宋体" w:hAnsi="宋体" w:eastAsia="宋体" w:cs="宋体"/>
      <w:color w:val="000000"/>
      <w:sz w:val="22"/>
      <w:szCs w:val="22"/>
      <w:u w:val="none"/>
    </w:rPr>
  </w:style>
  <w:style w:type="character" w:customStyle="1" w:styleId="26">
    <w:name w:val="rec-volume"/>
    <w:basedOn w:val="14"/>
    <w:qFormat/>
    <w:uiPriority w:val="0"/>
  </w:style>
  <w:style w:type="character" w:customStyle="1" w:styleId="27">
    <w:name w:val="rec-status-desc"/>
    <w:basedOn w:val="14"/>
    <w:qFormat/>
    <w:uiPriority w:val="0"/>
  </w:style>
  <w:style w:type="character" w:customStyle="1" w:styleId="28">
    <w:name w:val="rec-time"/>
    <w:basedOn w:val="14"/>
    <w:qFormat/>
    <w:uiPriority w:val="0"/>
  </w:style>
  <w:style w:type="character" w:customStyle="1" w:styleId="29">
    <w:name w:val="font01"/>
    <w:basedOn w:val="14"/>
    <w:qFormat/>
    <w:uiPriority w:val="0"/>
    <w:rPr>
      <w:rFonts w:hint="eastAsia" w:ascii="宋体" w:hAnsi="宋体" w:eastAsia="宋体" w:cs="宋体"/>
      <w:color w:val="000000"/>
      <w:sz w:val="22"/>
      <w:szCs w:val="22"/>
      <w:u w:val="none"/>
    </w:rPr>
  </w:style>
  <w:style w:type="character" w:customStyle="1" w:styleId="30">
    <w:name w:val="font41"/>
    <w:basedOn w:val="14"/>
    <w:qFormat/>
    <w:uiPriority w:val="0"/>
    <w:rPr>
      <w:rFonts w:hint="default" w:ascii="Tahoma" w:hAnsi="Tahoma" w:eastAsia="Tahoma" w:cs="Tahoma"/>
      <w:color w:val="000000"/>
      <w:sz w:val="22"/>
      <w:szCs w:val="22"/>
      <w:u w:val="none"/>
    </w:rPr>
  </w:style>
  <w:style w:type="paragraph" w:customStyle="1" w:styleId="31">
    <w:name w:val="列出段落11"/>
    <w:basedOn w:val="1"/>
    <w:qFormat/>
    <w:uiPriority w:val="0"/>
    <w:pPr>
      <w:ind w:firstLine="420" w:firstLineChars="200"/>
    </w:pPr>
    <w:rPr>
      <w:rFonts w:ascii="Calibri" w:hAnsi="Calibri"/>
      <w:szCs w:val="22"/>
    </w:rPr>
  </w:style>
  <w:style w:type="paragraph" w:customStyle="1" w:styleId="32">
    <w:name w:val="Table Text"/>
    <w:basedOn w:val="1"/>
    <w:semiHidden/>
    <w:qFormat/>
    <w:uiPriority w:val="0"/>
    <w:rPr>
      <w:rFonts w:ascii="宋体" w:hAnsi="宋体" w:eastAsia="宋体" w:cs="宋体"/>
      <w:sz w:val="24"/>
      <w:szCs w:val="24"/>
      <w:lang w:val="en-US" w:eastAsia="en-US" w:bidi="ar-SA"/>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落雪梨花——扬帆技术论坛更新版</Company>
  <Pages>1</Pages>
  <Words>339</Words>
  <Characters>409</Characters>
  <Lines>5</Lines>
  <Paragraphs>1</Paragraphs>
  <TotalTime>1</TotalTime>
  <ScaleCrop>false</ScaleCrop>
  <LinksUpToDate>false</LinksUpToDate>
  <CharactersWithSpaces>612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2019-11-25T00:46:00Z</dcterms:created>
  <dc:creator>user</dc:creator>
  <cp:lastModifiedBy>Xz</cp:lastModifiedBy>
  <cp:lastPrinted>2022-07-25T01:32:00Z</cp:lastPrinted>
  <dcterms:modified xsi:type="dcterms:W3CDTF">2025-10-31T06:30:29Z</dcterms:modified>
  <dc:title>柳州市妇幼保健院就采购GE-CORO171胎监血氧探头项目公告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9FC4F52E9A3A40BEBA103799B97F16C0_13</vt:lpwstr>
  </property>
  <property fmtid="{D5CDD505-2E9C-101B-9397-08002B2CF9AE}" pid="4" name="commondata">
    <vt:lpwstr>eyJoZGlkIjoiYzcyNWU4ZGIzMmVlOWE2NGFmMDE0ZmQ3YThjZWM5YjcifQ==</vt:lpwstr>
  </property>
  <property fmtid="{D5CDD505-2E9C-101B-9397-08002B2CF9AE}" pid="5" name="KSOTemplateDocerSaveRecord">
    <vt:lpwstr>eyJoZGlkIjoiZjI5NTk3ZjdmNTg5MDVlOWU0Mjk3ZTMwZmE2MzQ3MDgiLCJ1c2VySWQiOiI0NjM5MjUwNDUifQ==</vt:lpwstr>
  </property>
</Properties>
</file>